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0E04C" w14:textId="77777777" w:rsidR="00B6759D" w:rsidRDefault="00B6759D" w:rsidP="00B6759D">
      <w:pPr>
        <w:pStyle w:val="a8"/>
        <w:pBdr>
          <w:bottom w:val="single" w:sz="36" w:space="1" w:color="auto"/>
        </w:pBdr>
        <w:jc w:val="center"/>
        <w:rPr>
          <w:b/>
          <w:sz w:val="36"/>
        </w:rPr>
      </w:pPr>
      <w:r w:rsidRPr="00DF6E07">
        <w:rPr>
          <w:noProof/>
          <w:lang w:eastAsia="ru-RU"/>
        </w:rPr>
        <w:drawing>
          <wp:inline distT="0" distB="0" distL="0" distR="0" wp14:anchorId="12CDC3E8" wp14:editId="7AE156FF">
            <wp:extent cx="762000" cy="971550"/>
            <wp:effectExtent l="0" t="0" r="0" b="0"/>
            <wp:docPr id="1" name="Рисунок 1" descr="Воскресенский (черно-бел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скресенский (черно-белый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</w:rPr>
        <w:br/>
      </w:r>
      <w:r>
        <w:rPr>
          <w:b/>
          <w:sz w:val="36"/>
        </w:rPr>
        <w:t>АДМИНИСТРАЦИЯ</w:t>
      </w:r>
    </w:p>
    <w:p w14:paraId="5679AFA8" w14:textId="77777777" w:rsidR="00B6759D" w:rsidRDefault="00B6759D" w:rsidP="00B6759D">
      <w:pPr>
        <w:pStyle w:val="a8"/>
        <w:pBdr>
          <w:bottom w:val="single" w:sz="36" w:space="1" w:color="auto"/>
        </w:pBdr>
        <w:jc w:val="center"/>
        <w:rPr>
          <w:b/>
        </w:rPr>
      </w:pPr>
      <w:r>
        <w:rPr>
          <w:b/>
        </w:rPr>
        <w:t>ВОСКРЕСЕНСКОГО МУНИЦИПАЛЬНОГО РАЙОНА</w:t>
      </w:r>
      <w:r>
        <w:rPr>
          <w:b/>
        </w:rPr>
        <w:br/>
        <w:t xml:space="preserve"> САРАТОВСКОЙ ОБЛАСТИ</w:t>
      </w:r>
    </w:p>
    <w:p w14:paraId="15549707" w14:textId="77777777" w:rsidR="00B6759D" w:rsidRPr="006A650C" w:rsidRDefault="00B6759D" w:rsidP="00B6759D">
      <w:pPr>
        <w:jc w:val="center"/>
        <w:rPr>
          <w:spacing w:val="6"/>
          <w:szCs w:val="28"/>
        </w:rPr>
      </w:pPr>
    </w:p>
    <w:p w14:paraId="69329699" w14:textId="77777777" w:rsidR="00B6759D" w:rsidRDefault="00B6759D" w:rsidP="00B6759D">
      <w:pPr>
        <w:jc w:val="center"/>
        <w:rPr>
          <w:b/>
          <w:spacing w:val="100"/>
          <w:sz w:val="40"/>
          <w:szCs w:val="40"/>
        </w:rPr>
      </w:pPr>
      <w:r w:rsidRPr="00EE1050">
        <w:rPr>
          <w:b/>
          <w:spacing w:val="100"/>
          <w:sz w:val="40"/>
          <w:szCs w:val="40"/>
        </w:rPr>
        <w:t>ПОСТАНОВЛЕНИЕ</w:t>
      </w:r>
    </w:p>
    <w:p w14:paraId="54C8481E" w14:textId="77777777" w:rsidR="00B6759D" w:rsidRPr="00BF49C5" w:rsidRDefault="00B6759D" w:rsidP="00B6759D">
      <w:pPr>
        <w:jc w:val="right"/>
        <w:rPr>
          <w:b/>
          <w:spacing w:val="100"/>
          <w:sz w:val="32"/>
          <w:szCs w:val="32"/>
        </w:rPr>
      </w:pPr>
      <w:r>
        <w:rPr>
          <w:b/>
          <w:spacing w:val="100"/>
          <w:sz w:val="32"/>
          <w:szCs w:val="32"/>
        </w:rPr>
        <w:t xml:space="preserve"> </w:t>
      </w:r>
    </w:p>
    <w:tbl>
      <w:tblPr>
        <w:tblW w:w="10902" w:type="dxa"/>
        <w:tblInd w:w="-1332" w:type="dxa"/>
        <w:tblLayout w:type="fixed"/>
        <w:tblLook w:val="0000" w:firstRow="0" w:lastRow="0" w:firstColumn="0" w:lastColumn="0" w:noHBand="0" w:noVBand="0"/>
      </w:tblPr>
      <w:tblGrid>
        <w:gridCol w:w="4680"/>
        <w:gridCol w:w="3780"/>
        <w:gridCol w:w="2442"/>
      </w:tblGrid>
      <w:tr w:rsidR="00B6759D" w14:paraId="2BFE8480" w14:textId="77777777" w:rsidTr="00954ADF">
        <w:trPr>
          <w:trHeight w:val="882"/>
        </w:trPr>
        <w:tc>
          <w:tcPr>
            <w:tcW w:w="4680" w:type="dxa"/>
          </w:tcPr>
          <w:p w14:paraId="22838D41" w14:textId="3AD6038A" w:rsidR="00B6759D" w:rsidRPr="006F45EB" w:rsidRDefault="00B6759D" w:rsidP="00C16292">
            <w:pPr>
              <w:snapToGrid w:val="0"/>
              <w:ind w:left="13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_</w:t>
            </w:r>
            <w:r w:rsidR="00C16292">
              <w:rPr>
                <w:sz w:val="28"/>
                <w:szCs w:val="28"/>
              </w:rPr>
              <w:t>17 февраля</w:t>
            </w:r>
            <w:bookmarkStart w:id="0" w:name="_GoBack"/>
            <w:bookmarkEnd w:id="0"/>
            <w:r>
              <w:rPr>
                <w:sz w:val="28"/>
                <w:szCs w:val="28"/>
                <w:lang w:val="en-US"/>
              </w:rPr>
              <w:t>_</w:t>
            </w:r>
            <w:r>
              <w:rPr>
                <w:sz w:val="28"/>
                <w:szCs w:val="28"/>
              </w:rPr>
              <w:t>202</w:t>
            </w:r>
            <w:r w:rsidR="00A17E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780" w:type="dxa"/>
          </w:tcPr>
          <w:p w14:paraId="2BCEAEBC" w14:textId="77777777" w:rsidR="00B6759D" w:rsidRDefault="00B6759D" w:rsidP="00954ADF">
            <w:pPr>
              <w:rPr>
                <w:spacing w:val="100"/>
              </w:rPr>
            </w:pPr>
            <w:r>
              <w:rPr>
                <w:spacing w:val="100"/>
                <w:sz w:val="22"/>
                <w:szCs w:val="22"/>
              </w:rPr>
              <w:t xml:space="preserve"> </w:t>
            </w:r>
          </w:p>
          <w:p w14:paraId="33123E03" w14:textId="77777777" w:rsidR="00B6759D" w:rsidRDefault="00B6759D" w:rsidP="00954ADF">
            <w:pPr>
              <w:rPr>
                <w:spacing w:val="100"/>
              </w:rPr>
            </w:pPr>
          </w:p>
          <w:p w14:paraId="5DE1B927" w14:textId="77777777" w:rsidR="00B6759D" w:rsidRPr="002B73EA" w:rsidRDefault="00B6759D" w:rsidP="00954ADF">
            <w:pPr>
              <w:jc w:val="center"/>
              <w:rPr>
                <w:spacing w:val="100"/>
                <w:sz w:val="22"/>
                <w:szCs w:val="22"/>
              </w:rPr>
            </w:pPr>
            <w:r w:rsidRPr="002B73EA">
              <w:rPr>
                <w:spacing w:val="100"/>
                <w:sz w:val="22"/>
                <w:szCs w:val="22"/>
              </w:rPr>
              <w:t>с</w:t>
            </w:r>
            <w:r>
              <w:rPr>
                <w:spacing w:val="100"/>
              </w:rPr>
              <w:t>.</w:t>
            </w:r>
            <w:r w:rsidRPr="002B73EA">
              <w:rPr>
                <w:spacing w:val="100"/>
                <w:sz w:val="22"/>
                <w:szCs w:val="22"/>
              </w:rPr>
              <w:t xml:space="preserve"> </w:t>
            </w:r>
            <w:r>
              <w:rPr>
                <w:spacing w:val="100"/>
              </w:rPr>
              <w:t>Воскрес</w:t>
            </w:r>
            <w:r w:rsidRPr="002B73EA">
              <w:rPr>
                <w:spacing w:val="100"/>
                <w:sz w:val="22"/>
                <w:szCs w:val="22"/>
              </w:rPr>
              <w:t>енское</w:t>
            </w:r>
          </w:p>
          <w:p w14:paraId="3788F29F" w14:textId="77777777" w:rsidR="00B6759D" w:rsidRDefault="00B6759D" w:rsidP="00954ADF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442" w:type="dxa"/>
          </w:tcPr>
          <w:p w14:paraId="1BD0955B" w14:textId="09BC7325" w:rsidR="00B6759D" w:rsidRPr="00C16292" w:rsidRDefault="00B6759D" w:rsidP="00C16292">
            <w:pPr>
              <w:snapToGrid w:val="0"/>
              <w:jc w:val="center"/>
              <w:rPr>
                <w:sz w:val="28"/>
                <w:szCs w:val="28"/>
              </w:rPr>
            </w:pPr>
            <w:r w:rsidRPr="002B73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C16292">
              <w:rPr>
                <w:sz w:val="28"/>
                <w:szCs w:val="28"/>
              </w:rPr>
              <w:t>6-н</w:t>
            </w:r>
          </w:p>
        </w:tc>
      </w:tr>
    </w:tbl>
    <w:p w14:paraId="5E2DDE11" w14:textId="77777777" w:rsidR="00B6759D" w:rsidRDefault="00B6759D" w:rsidP="00B6759D">
      <w:pPr>
        <w:textAlignment w:val="top"/>
        <w:rPr>
          <w:b/>
          <w:sz w:val="28"/>
          <w:szCs w:val="28"/>
        </w:rPr>
      </w:pPr>
      <w:r w:rsidRPr="002B73EA">
        <w:rPr>
          <w:b/>
          <w:sz w:val="28"/>
          <w:szCs w:val="28"/>
        </w:rPr>
        <w:t xml:space="preserve">Об  утверждении  муниципальной </w:t>
      </w:r>
      <w:r>
        <w:rPr>
          <w:b/>
          <w:sz w:val="28"/>
          <w:szCs w:val="28"/>
        </w:rPr>
        <w:t>программы</w:t>
      </w:r>
      <w:r w:rsidRPr="002B73EA">
        <w:rPr>
          <w:b/>
          <w:sz w:val="28"/>
          <w:szCs w:val="28"/>
        </w:rPr>
        <w:t xml:space="preserve"> «Развитие физической </w:t>
      </w:r>
    </w:p>
    <w:p w14:paraId="20AD1B87" w14:textId="77777777" w:rsidR="00B6759D" w:rsidRPr="000E7519" w:rsidRDefault="00B6759D" w:rsidP="00B6759D">
      <w:pPr>
        <w:textAlignment w:val="top"/>
        <w:rPr>
          <w:b/>
          <w:sz w:val="28"/>
          <w:szCs w:val="28"/>
        </w:rPr>
      </w:pPr>
      <w:r w:rsidRPr="002B73EA">
        <w:rPr>
          <w:b/>
          <w:sz w:val="28"/>
          <w:szCs w:val="28"/>
        </w:rPr>
        <w:t xml:space="preserve">культуры и спорта </w:t>
      </w:r>
      <w:r>
        <w:rPr>
          <w:b/>
          <w:sz w:val="28"/>
          <w:szCs w:val="28"/>
        </w:rPr>
        <w:t xml:space="preserve">в </w:t>
      </w:r>
      <w:r w:rsidRPr="002B73EA">
        <w:rPr>
          <w:b/>
          <w:sz w:val="28"/>
          <w:szCs w:val="28"/>
        </w:rPr>
        <w:t>Воскр</w:t>
      </w:r>
      <w:r>
        <w:rPr>
          <w:b/>
          <w:sz w:val="28"/>
          <w:szCs w:val="28"/>
        </w:rPr>
        <w:t>есенском районе Саратовской области</w:t>
      </w:r>
      <w:r w:rsidRPr="002B73EA">
        <w:rPr>
          <w:b/>
          <w:sz w:val="28"/>
          <w:szCs w:val="28"/>
        </w:rPr>
        <w:t>»</w:t>
      </w:r>
    </w:p>
    <w:p w14:paraId="2C05CC5B" w14:textId="77777777" w:rsidR="00B6759D" w:rsidRPr="001F2171" w:rsidRDefault="00B6759D" w:rsidP="00B6759D">
      <w:pPr>
        <w:ind w:right="-58"/>
        <w:textAlignment w:val="top"/>
      </w:pPr>
      <w:r>
        <w:rPr>
          <w:sz w:val="28"/>
          <w:szCs w:val="28"/>
        </w:rPr>
        <w:t xml:space="preserve"> </w:t>
      </w:r>
    </w:p>
    <w:p w14:paraId="757D8F61" w14:textId="77777777" w:rsidR="00B6759D" w:rsidRDefault="00B6759D" w:rsidP="00B6759D">
      <w:pPr>
        <w:ind w:right="-58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В</w:t>
      </w:r>
      <w:r w:rsidRPr="001F2171">
        <w:rPr>
          <w:sz w:val="28"/>
          <w:szCs w:val="28"/>
        </w:rPr>
        <w:t xml:space="preserve"> целях </w:t>
      </w:r>
      <w:r>
        <w:rPr>
          <w:sz w:val="28"/>
          <w:szCs w:val="28"/>
        </w:rPr>
        <w:t>развития физической культуры и спорта</w:t>
      </w:r>
      <w:r w:rsidRPr="001F2171">
        <w:rPr>
          <w:sz w:val="28"/>
          <w:szCs w:val="28"/>
        </w:rPr>
        <w:t xml:space="preserve"> на территории </w:t>
      </w:r>
      <w:r w:rsidRPr="002465B3">
        <w:rPr>
          <w:sz w:val="28"/>
          <w:szCs w:val="28"/>
        </w:rPr>
        <w:t xml:space="preserve">Воскресенского </w:t>
      </w:r>
      <w:r w:rsidRPr="001F2171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>, в</w:t>
      </w:r>
      <w:r w:rsidRPr="001F2171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 Федеральным законом</w:t>
      </w:r>
      <w:r w:rsidRPr="001F2171">
        <w:rPr>
          <w:sz w:val="28"/>
          <w:szCs w:val="28"/>
        </w:rPr>
        <w:t xml:space="preserve"> </w:t>
      </w:r>
      <w:r>
        <w:rPr>
          <w:sz w:val="28"/>
        </w:rPr>
        <w:t xml:space="preserve">от 06.10.2003г. № </w:t>
      </w:r>
      <w:r w:rsidRPr="002465B3">
        <w:rPr>
          <w:sz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2465B3">
        <w:rPr>
          <w:sz w:val="28"/>
          <w:szCs w:val="28"/>
        </w:rPr>
        <w:t>Уставом</w:t>
      </w:r>
      <w:r w:rsidRPr="001F2171">
        <w:rPr>
          <w:sz w:val="28"/>
          <w:szCs w:val="28"/>
        </w:rPr>
        <w:t xml:space="preserve"> </w:t>
      </w:r>
      <w:r w:rsidRPr="002465B3">
        <w:rPr>
          <w:sz w:val="28"/>
          <w:szCs w:val="28"/>
        </w:rPr>
        <w:t>Воскресенского</w:t>
      </w:r>
      <w:r w:rsidRPr="001F2171">
        <w:rPr>
          <w:sz w:val="28"/>
          <w:szCs w:val="28"/>
        </w:rPr>
        <w:t xml:space="preserve"> муниципального района </w:t>
      </w:r>
      <w:r w:rsidRPr="002465B3">
        <w:rPr>
          <w:sz w:val="28"/>
          <w:szCs w:val="28"/>
        </w:rPr>
        <w:t>Саратовской</w:t>
      </w:r>
      <w:r>
        <w:rPr>
          <w:sz w:val="28"/>
          <w:szCs w:val="28"/>
        </w:rPr>
        <w:t xml:space="preserve"> области</w:t>
      </w:r>
    </w:p>
    <w:p w14:paraId="6CF271A6" w14:textId="77777777" w:rsidR="00B6759D" w:rsidRPr="001F2171" w:rsidRDefault="00B6759D" w:rsidP="00B6759D">
      <w:pPr>
        <w:ind w:right="-58" w:firstLine="567"/>
        <w:jc w:val="both"/>
        <w:textAlignment w:val="top"/>
      </w:pPr>
      <w:r w:rsidRPr="001F2171">
        <w:rPr>
          <w:sz w:val="28"/>
          <w:szCs w:val="28"/>
        </w:rPr>
        <w:t xml:space="preserve"> </w:t>
      </w:r>
      <w:r w:rsidRPr="00164D2D">
        <w:rPr>
          <w:b/>
          <w:sz w:val="28"/>
          <w:szCs w:val="28"/>
        </w:rPr>
        <w:t>ПОСТАНОВЛЯЕТ:</w:t>
      </w:r>
    </w:p>
    <w:p w14:paraId="2BFEDF6C" w14:textId="77777777" w:rsidR="00B6759D" w:rsidRPr="001F2171" w:rsidRDefault="00B6759D" w:rsidP="00B6759D">
      <w:pPr>
        <w:spacing w:line="234" w:lineRule="atLeast"/>
        <w:ind w:firstLine="708"/>
        <w:jc w:val="both"/>
        <w:textAlignment w:val="top"/>
      </w:pPr>
      <w:r w:rsidRPr="001F2171">
        <w:rPr>
          <w:sz w:val="28"/>
          <w:szCs w:val="28"/>
        </w:rPr>
        <w:t>1. Утвердить муниципальную</w:t>
      </w:r>
      <w:r>
        <w:rPr>
          <w:sz w:val="28"/>
          <w:szCs w:val="28"/>
        </w:rPr>
        <w:t xml:space="preserve"> программу «Развитие физической культуры и спорта</w:t>
      </w:r>
      <w:r w:rsidRPr="001F2171">
        <w:rPr>
          <w:sz w:val="28"/>
          <w:szCs w:val="28"/>
        </w:rPr>
        <w:t> </w:t>
      </w:r>
      <w:r>
        <w:rPr>
          <w:sz w:val="28"/>
          <w:szCs w:val="28"/>
        </w:rPr>
        <w:t xml:space="preserve">в Воскресенском </w:t>
      </w:r>
      <w:r w:rsidRPr="001F2171">
        <w:rPr>
          <w:sz w:val="28"/>
          <w:szCs w:val="28"/>
        </w:rPr>
        <w:t>район</w:t>
      </w:r>
      <w:r>
        <w:rPr>
          <w:sz w:val="28"/>
          <w:szCs w:val="28"/>
        </w:rPr>
        <w:t>е Саратовской области» согласно приложению.</w:t>
      </w:r>
    </w:p>
    <w:p w14:paraId="6BCDFE49" w14:textId="77777777" w:rsidR="00B6759D" w:rsidRPr="00EE1050" w:rsidRDefault="00B6759D" w:rsidP="00B675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2. </w:t>
      </w:r>
      <w:proofErr w:type="gramStart"/>
      <w:r w:rsidRPr="00EE1050">
        <w:rPr>
          <w:sz w:val="28"/>
          <w:szCs w:val="28"/>
        </w:rPr>
        <w:t>Контроль за</w:t>
      </w:r>
      <w:proofErr w:type="gramEnd"/>
      <w:r w:rsidRPr="00EE1050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возложить на заместителя главы по социальной сфере администрации  Воскресенского МР.</w:t>
      </w:r>
    </w:p>
    <w:p w14:paraId="58A11E5E" w14:textId="77777777" w:rsidR="00B6759D" w:rsidRPr="00EE1050" w:rsidRDefault="00B6759D" w:rsidP="00B675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</w:t>
      </w:r>
      <w:r w:rsidRPr="00EE1050">
        <w:rPr>
          <w:sz w:val="28"/>
          <w:szCs w:val="28"/>
        </w:rPr>
        <w:t xml:space="preserve">. Настоящее постановление вступает в законную силу с </w:t>
      </w:r>
      <w:r>
        <w:rPr>
          <w:sz w:val="28"/>
          <w:szCs w:val="28"/>
        </w:rPr>
        <w:t xml:space="preserve">момента опубликования, </w:t>
      </w:r>
      <w:r w:rsidRPr="00EE1050">
        <w:rPr>
          <w:sz w:val="28"/>
          <w:szCs w:val="28"/>
        </w:rPr>
        <w:t>подлежит размещению на официальном сайте администрации Воскресенского муниципаль</w:t>
      </w:r>
      <w:r>
        <w:rPr>
          <w:sz w:val="28"/>
          <w:szCs w:val="28"/>
        </w:rPr>
        <w:t>ного района Саратовской области.</w:t>
      </w:r>
    </w:p>
    <w:p w14:paraId="3816F30F" w14:textId="3A5A22A5" w:rsidR="00B6759D" w:rsidRDefault="00B6759D" w:rsidP="00B6759D">
      <w:pPr>
        <w:ind w:firstLine="567"/>
        <w:jc w:val="both"/>
        <w:rPr>
          <w:sz w:val="28"/>
          <w:szCs w:val="28"/>
        </w:rPr>
      </w:pPr>
    </w:p>
    <w:p w14:paraId="2EEFE311" w14:textId="77777777" w:rsidR="00BA7038" w:rsidRDefault="00BA7038" w:rsidP="00B6759D">
      <w:pPr>
        <w:ind w:firstLine="567"/>
        <w:jc w:val="both"/>
        <w:rPr>
          <w:sz w:val="28"/>
          <w:szCs w:val="28"/>
        </w:rPr>
      </w:pPr>
    </w:p>
    <w:p w14:paraId="63776A67" w14:textId="77777777" w:rsidR="00B6759D" w:rsidRDefault="00B6759D" w:rsidP="00B6759D">
      <w:pPr>
        <w:ind w:firstLine="567"/>
        <w:jc w:val="both"/>
        <w:rPr>
          <w:sz w:val="32"/>
          <w:szCs w:val="28"/>
        </w:rPr>
      </w:pPr>
    </w:p>
    <w:p w14:paraId="7739D718" w14:textId="77777777" w:rsidR="00B6759D" w:rsidRPr="00EE1050" w:rsidRDefault="00B6759D" w:rsidP="00B6759D">
      <w:pPr>
        <w:ind w:firstLine="567"/>
        <w:jc w:val="both"/>
        <w:rPr>
          <w:sz w:val="32"/>
          <w:szCs w:val="28"/>
        </w:rPr>
      </w:pPr>
    </w:p>
    <w:p w14:paraId="00FDA038" w14:textId="77777777" w:rsidR="00B6759D" w:rsidRDefault="00B6759D" w:rsidP="00B675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Воскресенского </w:t>
      </w:r>
    </w:p>
    <w:p w14:paraId="1CF8386C" w14:textId="77777777" w:rsidR="00B6759D" w:rsidRDefault="00B6759D" w:rsidP="00B6759D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14:paraId="799943ED" w14:textId="77777777" w:rsidR="00B6759D" w:rsidRPr="002D1285" w:rsidRDefault="00B6759D" w:rsidP="00B6759D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Д.В. Павлов </w:t>
      </w:r>
    </w:p>
    <w:p w14:paraId="07CFC563" w14:textId="77777777" w:rsidR="00B6759D" w:rsidRDefault="00B6759D" w:rsidP="00B6759D">
      <w:pPr>
        <w:jc w:val="both"/>
      </w:pPr>
    </w:p>
    <w:p w14:paraId="48D42096" w14:textId="77777777" w:rsidR="00B6759D" w:rsidRDefault="00B6759D" w:rsidP="00B6759D">
      <w:pPr>
        <w:ind w:firstLine="5812"/>
        <w:jc w:val="both"/>
        <w:rPr>
          <w:sz w:val="16"/>
          <w:szCs w:val="16"/>
        </w:rPr>
      </w:pPr>
    </w:p>
    <w:p w14:paraId="0CF2E81F" w14:textId="77777777" w:rsidR="00B6759D" w:rsidRDefault="00B6759D" w:rsidP="00B6759D">
      <w:pPr>
        <w:ind w:firstLine="5812"/>
        <w:jc w:val="both"/>
        <w:rPr>
          <w:sz w:val="16"/>
          <w:szCs w:val="16"/>
        </w:rPr>
      </w:pPr>
    </w:p>
    <w:p w14:paraId="5DBFA7A1" w14:textId="77777777" w:rsidR="00B6759D" w:rsidRDefault="00B6759D" w:rsidP="00B6759D">
      <w:pPr>
        <w:ind w:firstLine="5812"/>
        <w:jc w:val="both"/>
        <w:rPr>
          <w:sz w:val="16"/>
          <w:szCs w:val="16"/>
        </w:rPr>
      </w:pPr>
    </w:p>
    <w:p w14:paraId="1C8EB870" w14:textId="77777777" w:rsidR="00B6759D" w:rsidRDefault="00B6759D" w:rsidP="00B6759D">
      <w:pPr>
        <w:ind w:firstLine="5812"/>
        <w:jc w:val="both"/>
        <w:rPr>
          <w:sz w:val="16"/>
          <w:szCs w:val="16"/>
        </w:rPr>
      </w:pPr>
    </w:p>
    <w:p w14:paraId="2A465836" w14:textId="77777777" w:rsidR="00B6759D" w:rsidRDefault="00B6759D" w:rsidP="00B6759D">
      <w:pPr>
        <w:ind w:firstLine="5812"/>
        <w:jc w:val="both"/>
        <w:rPr>
          <w:sz w:val="16"/>
          <w:szCs w:val="16"/>
        </w:rPr>
      </w:pPr>
    </w:p>
    <w:p w14:paraId="24049B5F" w14:textId="77777777" w:rsidR="00B6759D" w:rsidRDefault="00B6759D" w:rsidP="00B6759D">
      <w:pPr>
        <w:ind w:firstLine="5812"/>
        <w:jc w:val="both"/>
        <w:rPr>
          <w:sz w:val="16"/>
          <w:szCs w:val="16"/>
        </w:rPr>
      </w:pPr>
    </w:p>
    <w:p w14:paraId="5FC958E9" w14:textId="77777777" w:rsidR="00B6759D" w:rsidRDefault="00B6759D" w:rsidP="00B6759D">
      <w:pPr>
        <w:ind w:firstLine="5812"/>
        <w:jc w:val="both"/>
        <w:rPr>
          <w:sz w:val="16"/>
          <w:szCs w:val="16"/>
        </w:rPr>
      </w:pPr>
    </w:p>
    <w:p w14:paraId="4A64D4D6" w14:textId="77777777" w:rsidR="00B6759D" w:rsidRDefault="00B6759D" w:rsidP="00B6759D">
      <w:pPr>
        <w:ind w:firstLine="5812"/>
        <w:jc w:val="both"/>
        <w:rPr>
          <w:sz w:val="16"/>
          <w:szCs w:val="16"/>
        </w:rPr>
      </w:pPr>
    </w:p>
    <w:p w14:paraId="3C197EDB" w14:textId="77777777" w:rsidR="00B6759D" w:rsidRDefault="00B6759D" w:rsidP="00B6759D">
      <w:pPr>
        <w:ind w:firstLine="5812"/>
        <w:jc w:val="both"/>
        <w:rPr>
          <w:sz w:val="16"/>
          <w:szCs w:val="16"/>
        </w:rPr>
      </w:pPr>
    </w:p>
    <w:p w14:paraId="39247465" w14:textId="77777777" w:rsidR="00B6759D" w:rsidRDefault="00B6759D" w:rsidP="00B6759D">
      <w:pPr>
        <w:jc w:val="both"/>
        <w:rPr>
          <w:sz w:val="16"/>
          <w:szCs w:val="16"/>
        </w:rPr>
      </w:pPr>
    </w:p>
    <w:p w14:paraId="4692228E" w14:textId="77777777" w:rsidR="00B6759D" w:rsidRDefault="00B6759D" w:rsidP="00B6759D">
      <w:pPr>
        <w:jc w:val="both"/>
        <w:rPr>
          <w:sz w:val="16"/>
          <w:szCs w:val="16"/>
        </w:rPr>
      </w:pPr>
    </w:p>
    <w:p w14:paraId="6F446F95" w14:textId="77777777" w:rsidR="00B6759D" w:rsidRDefault="00B6759D" w:rsidP="00B6759D">
      <w:pPr>
        <w:ind w:firstLine="5812"/>
        <w:jc w:val="both"/>
        <w:rPr>
          <w:sz w:val="16"/>
          <w:szCs w:val="16"/>
        </w:rPr>
      </w:pPr>
    </w:p>
    <w:p w14:paraId="2F79AAB4" w14:textId="77777777" w:rsidR="00B6759D" w:rsidRDefault="00B6759D" w:rsidP="00B6759D">
      <w:pPr>
        <w:ind w:firstLine="5812"/>
        <w:jc w:val="both"/>
        <w:rPr>
          <w:sz w:val="16"/>
          <w:szCs w:val="16"/>
        </w:rPr>
      </w:pPr>
    </w:p>
    <w:p w14:paraId="699693BB" w14:textId="77777777" w:rsidR="00B6759D" w:rsidRDefault="00B6759D" w:rsidP="00B6759D">
      <w:pPr>
        <w:ind w:firstLine="5812"/>
        <w:jc w:val="both"/>
        <w:rPr>
          <w:sz w:val="16"/>
          <w:szCs w:val="16"/>
        </w:rPr>
      </w:pPr>
    </w:p>
    <w:p w14:paraId="50AE4CB1" w14:textId="77777777" w:rsidR="00B6759D" w:rsidRPr="00616D2C" w:rsidRDefault="00B6759D" w:rsidP="00B6759D">
      <w:pPr>
        <w:ind w:firstLine="5812"/>
        <w:jc w:val="both"/>
        <w:rPr>
          <w:sz w:val="16"/>
          <w:szCs w:val="16"/>
        </w:rPr>
      </w:pPr>
      <w:r w:rsidRPr="00616D2C">
        <w:rPr>
          <w:sz w:val="16"/>
          <w:szCs w:val="16"/>
        </w:rPr>
        <w:t>Приложение к постановлению администрации</w:t>
      </w:r>
    </w:p>
    <w:p w14:paraId="49C10162" w14:textId="77777777" w:rsidR="00B6759D" w:rsidRPr="00616D2C" w:rsidRDefault="00B6759D" w:rsidP="00B6759D">
      <w:pPr>
        <w:ind w:firstLine="5812"/>
        <w:jc w:val="both"/>
        <w:rPr>
          <w:sz w:val="16"/>
          <w:szCs w:val="16"/>
        </w:rPr>
      </w:pPr>
      <w:r w:rsidRPr="00616D2C">
        <w:rPr>
          <w:sz w:val="16"/>
          <w:szCs w:val="16"/>
        </w:rPr>
        <w:t>Воскресенского муниципального района</w:t>
      </w:r>
    </w:p>
    <w:p w14:paraId="0C5EF9B3" w14:textId="77777777" w:rsidR="00B6759D" w:rsidRPr="00616D2C" w:rsidRDefault="00B6759D" w:rsidP="00B6759D">
      <w:pPr>
        <w:ind w:firstLine="5812"/>
        <w:jc w:val="both"/>
        <w:rPr>
          <w:sz w:val="16"/>
          <w:szCs w:val="16"/>
        </w:rPr>
      </w:pPr>
      <w:r w:rsidRPr="00616D2C">
        <w:rPr>
          <w:sz w:val="16"/>
          <w:szCs w:val="16"/>
        </w:rPr>
        <w:t>от _</w:t>
      </w:r>
      <w:r>
        <w:rPr>
          <w:sz w:val="16"/>
          <w:szCs w:val="16"/>
        </w:rPr>
        <w:t>__________202</w:t>
      </w:r>
      <w:r w:rsidRPr="00282FED">
        <w:rPr>
          <w:sz w:val="16"/>
          <w:szCs w:val="16"/>
        </w:rPr>
        <w:t>4</w:t>
      </w:r>
      <w:r>
        <w:rPr>
          <w:sz w:val="16"/>
          <w:szCs w:val="16"/>
        </w:rPr>
        <w:t xml:space="preserve"> _№ ________</w:t>
      </w:r>
    </w:p>
    <w:p w14:paraId="329E0D7D" w14:textId="77777777" w:rsidR="00B6759D" w:rsidRDefault="00B6759D" w:rsidP="00B6759D">
      <w:pPr>
        <w:pStyle w:val="1"/>
        <w:rPr>
          <w:sz w:val="24"/>
        </w:rPr>
      </w:pPr>
    </w:p>
    <w:p w14:paraId="7478367E" w14:textId="77777777" w:rsidR="00B6759D" w:rsidRDefault="00B6759D" w:rsidP="00B6759D">
      <w:pPr>
        <w:pStyle w:val="1"/>
        <w:rPr>
          <w:sz w:val="24"/>
        </w:rPr>
      </w:pPr>
      <w:r w:rsidRPr="00E14D47">
        <w:rPr>
          <w:sz w:val="24"/>
        </w:rPr>
        <w:t>Муниципальная Программа «Развитие физической культуры и спорта в</w:t>
      </w:r>
    </w:p>
    <w:p w14:paraId="42CF87EB" w14:textId="77777777" w:rsidR="00B6759D" w:rsidRPr="00E14D47" w:rsidRDefault="00B6759D" w:rsidP="00B6759D">
      <w:pPr>
        <w:pStyle w:val="1"/>
        <w:rPr>
          <w:sz w:val="24"/>
        </w:rPr>
      </w:pPr>
      <w:r w:rsidRPr="00E14D47">
        <w:rPr>
          <w:sz w:val="24"/>
        </w:rPr>
        <w:t xml:space="preserve"> Воскресенском районе Саратовской области»</w:t>
      </w:r>
    </w:p>
    <w:p w14:paraId="2E9E1DDC" w14:textId="77777777" w:rsidR="00B6759D" w:rsidRDefault="00B6759D" w:rsidP="00B6759D">
      <w:pPr>
        <w:pStyle w:val="2"/>
      </w:pPr>
    </w:p>
    <w:p w14:paraId="02EC5273" w14:textId="77777777" w:rsidR="00B6759D" w:rsidRPr="00E14D47" w:rsidRDefault="00B6759D" w:rsidP="00B6759D">
      <w:pPr>
        <w:pStyle w:val="2"/>
      </w:pPr>
      <w:r w:rsidRPr="00E14D47">
        <w:t>ПАСПОРТ ПРОГРАММЫ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632"/>
      </w:tblGrid>
      <w:tr w:rsidR="00B6759D" w:rsidRPr="00860C73" w14:paraId="4163F33C" w14:textId="77777777" w:rsidTr="00954ADF">
        <w:tc>
          <w:tcPr>
            <w:tcW w:w="2376" w:type="dxa"/>
            <w:vAlign w:val="center"/>
          </w:tcPr>
          <w:p w14:paraId="3F23AADE" w14:textId="77777777" w:rsidR="00B6759D" w:rsidRPr="00860C73" w:rsidRDefault="00B6759D" w:rsidP="00954ADF">
            <w:pPr>
              <w:jc w:val="both"/>
              <w:rPr>
                <w:b/>
              </w:rPr>
            </w:pPr>
            <w:r w:rsidRPr="00860C73">
              <w:rPr>
                <w:b/>
              </w:rPr>
              <w:t>Наименование</w:t>
            </w:r>
          </w:p>
          <w:p w14:paraId="565EDD1E" w14:textId="77777777" w:rsidR="00B6759D" w:rsidRPr="00860C73" w:rsidRDefault="00B6759D" w:rsidP="00954ADF">
            <w:pPr>
              <w:jc w:val="both"/>
              <w:rPr>
                <w:b/>
              </w:rPr>
            </w:pPr>
            <w:r w:rsidRPr="00860C73">
              <w:rPr>
                <w:b/>
              </w:rPr>
              <w:t>Программы</w:t>
            </w:r>
          </w:p>
        </w:tc>
        <w:tc>
          <w:tcPr>
            <w:tcW w:w="7632" w:type="dxa"/>
            <w:vAlign w:val="center"/>
          </w:tcPr>
          <w:p w14:paraId="1055A9E8" w14:textId="77777777" w:rsidR="00B6759D" w:rsidRPr="00860C73" w:rsidRDefault="00B6759D" w:rsidP="00954ADF">
            <w:pPr>
              <w:jc w:val="both"/>
            </w:pPr>
            <w:r w:rsidRPr="00860C73">
              <w:t xml:space="preserve">Муниципальная программа «Развитие физической культуры и спорта в Воскресенском районе Саратовской области» (далее по тексту – Программа) </w:t>
            </w:r>
          </w:p>
        </w:tc>
      </w:tr>
      <w:tr w:rsidR="000B198A" w:rsidRPr="00860C73" w14:paraId="41D7BEB2" w14:textId="77777777" w:rsidTr="00954ADF">
        <w:tc>
          <w:tcPr>
            <w:tcW w:w="2376" w:type="dxa"/>
            <w:vAlign w:val="center"/>
          </w:tcPr>
          <w:p w14:paraId="15C431F2" w14:textId="0CBB7F8B" w:rsidR="000B198A" w:rsidRPr="00860C73" w:rsidRDefault="000B198A" w:rsidP="00954ADF">
            <w:pPr>
              <w:jc w:val="both"/>
              <w:rPr>
                <w:b/>
              </w:rPr>
            </w:pPr>
            <w:r>
              <w:rPr>
                <w:b/>
              </w:rPr>
              <w:t>Основание разработки программы</w:t>
            </w:r>
          </w:p>
        </w:tc>
        <w:tc>
          <w:tcPr>
            <w:tcW w:w="7632" w:type="dxa"/>
            <w:vAlign w:val="center"/>
          </w:tcPr>
          <w:p w14:paraId="22BCD8D9" w14:textId="1018B8E9" w:rsidR="000B198A" w:rsidRPr="00860C73" w:rsidRDefault="000B198A" w:rsidP="00954ADF">
            <w:pPr>
              <w:jc w:val="both"/>
            </w:pPr>
            <w:r>
              <w:t>Распоряжение администрации Воскресенского муниципального района</w:t>
            </w:r>
          </w:p>
        </w:tc>
      </w:tr>
      <w:tr w:rsidR="00B6759D" w:rsidRPr="00860C73" w14:paraId="0AEC1839" w14:textId="77777777" w:rsidTr="00954ADF">
        <w:tc>
          <w:tcPr>
            <w:tcW w:w="2376" w:type="dxa"/>
            <w:vAlign w:val="center"/>
          </w:tcPr>
          <w:p w14:paraId="3277295A" w14:textId="77777777" w:rsidR="00B6759D" w:rsidRPr="00860C73" w:rsidRDefault="00B6759D" w:rsidP="00954ADF">
            <w:pPr>
              <w:jc w:val="both"/>
              <w:rPr>
                <w:b/>
              </w:rPr>
            </w:pPr>
            <w:r w:rsidRPr="00860C73">
              <w:rPr>
                <w:b/>
              </w:rPr>
              <w:t xml:space="preserve">Заказчик Программы </w:t>
            </w:r>
          </w:p>
        </w:tc>
        <w:tc>
          <w:tcPr>
            <w:tcW w:w="7632" w:type="dxa"/>
            <w:vAlign w:val="center"/>
          </w:tcPr>
          <w:p w14:paraId="207A3265" w14:textId="77777777" w:rsidR="00B6759D" w:rsidRPr="00860C73" w:rsidRDefault="00B6759D" w:rsidP="00954ADF">
            <w:pPr>
              <w:jc w:val="both"/>
            </w:pPr>
            <w:r w:rsidRPr="00860C73">
              <w:t xml:space="preserve">Администрация Воскресенского муниципального района Саратовской области </w:t>
            </w:r>
          </w:p>
        </w:tc>
      </w:tr>
      <w:tr w:rsidR="00B6759D" w:rsidRPr="00860C73" w14:paraId="1A6B95C9" w14:textId="77777777" w:rsidTr="00954ADF">
        <w:tc>
          <w:tcPr>
            <w:tcW w:w="2376" w:type="dxa"/>
            <w:vAlign w:val="center"/>
          </w:tcPr>
          <w:p w14:paraId="1E69F9C8" w14:textId="77777777" w:rsidR="00B6759D" w:rsidRPr="00860C73" w:rsidRDefault="00B6759D" w:rsidP="00954ADF">
            <w:pPr>
              <w:jc w:val="both"/>
              <w:rPr>
                <w:b/>
              </w:rPr>
            </w:pPr>
            <w:r w:rsidRPr="00860C73">
              <w:rPr>
                <w:b/>
              </w:rPr>
              <w:t>Основные</w:t>
            </w:r>
          </w:p>
          <w:p w14:paraId="62A03489" w14:textId="77777777" w:rsidR="00B6759D" w:rsidRPr="00860C73" w:rsidRDefault="00B6759D" w:rsidP="00954ADF">
            <w:pPr>
              <w:jc w:val="both"/>
              <w:rPr>
                <w:b/>
              </w:rPr>
            </w:pPr>
            <w:r w:rsidRPr="00860C73">
              <w:rPr>
                <w:b/>
              </w:rPr>
              <w:t>разработчики</w:t>
            </w:r>
          </w:p>
          <w:p w14:paraId="370C6587" w14:textId="77777777" w:rsidR="00B6759D" w:rsidRPr="00860C73" w:rsidRDefault="00B6759D" w:rsidP="00954ADF">
            <w:pPr>
              <w:jc w:val="both"/>
              <w:rPr>
                <w:b/>
              </w:rPr>
            </w:pPr>
            <w:r w:rsidRPr="00860C73">
              <w:rPr>
                <w:b/>
              </w:rPr>
              <w:t>Программы</w:t>
            </w:r>
          </w:p>
        </w:tc>
        <w:tc>
          <w:tcPr>
            <w:tcW w:w="7632" w:type="dxa"/>
            <w:vAlign w:val="center"/>
          </w:tcPr>
          <w:p w14:paraId="719FCC40" w14:textId="3B5C8F0B" w:rsidR="00B6759D" w:rsidRPr="00860C73" w:rsidRDefault="000B198A" w:rsidP="00954ADF">
            <w:pPr>
              <w:jc w:val="both"/>
            </w:pPr>
            <w:r>
              <w:t>Сектор по общественным отношениям, молодежной политике, ФК и спорту администрации Воскресенского муниципального района</w:t>
            </w:r>
            <w:r w:rsidR="00B6759D" w:rsidRPr="00860C73">
              <w:t xml:space="preserve"> </w:t>
            </w:r>
          </w:p>
        </w:tc>
      </w:tr>
      <w:tr w:rsidR="000B198A" w:rsidRPr="00860C73" w14:paraId="2F9CAE88" w14:textId="77777777" w:rsidTr="00954ADF">
        <w:tc>
          <w:tcPr>
            <w:tcW w:w="2376" w:type="dxa"/>
            <w:vAlign w:val="center"/>
          </w:tcPr>
          <w:p w14:paraId="6A4BB61F" w14:textId="28E05992" w:rsidR="000B198A" w:rsidRPr="00860C73" w:rsidRDefault="000B198A" w:rsidP="00954ADF">
            <w:pPr>
              <w:jc w:val="both"/>
              <w:rPr>
                <w:b/>
              </w:rPr>
            </w:pPr>
            <w:r>
              <w:rPr>
                <w:b/>
              </w:rPr>
              <w:t>Ответственный исполнитель программы</w:t>
            </w:r>
          </w:p>
        </w:tc>
        <w:tc>
          <w:tcPr>
            <w:tcW w:w="7632" w:type="dxa"/>
          </w:tcPr>
          <w:p w14:paraId="7596A74A" w14:textId="6FFA7CEE" w:rsidR="000B198A" w:rsidRPr="00860C73" w:rsidRDefault="000B198A" w:rsidP="00954ADF">
            <w:pPr>
              <w:widowControl w:val="0"/>
              <w:suppressAutoHyphens/>
              <w:autoSpaceDE w:val="0"/>
              <w:autoSpaceDN w:val="0"/>
              <w:rPr>
                <w:kern w:val="2"/>
                <w:lang w:eastAsia="hi-IN" w:bidi="hi-IN"/>
              </w:rPr>
            </w:pPr>
            <w:r>
              <w:t>Заведующий сектором по общественным отношениям, молодежной политике, ФК и спорту администрации Воскресенского муниципального района</w:t>
            </w:r>
          </w:p>
        </w:tc>
      </w:tr>
      <w:tr w:rsidR="000B198A" w:rsidRPr="00860C73" w14:paraId="4B48340C" w14:textId="77777777" w:rsidTr="00954ADF">
        <w:tc>
          <w:tcPr>
            <w:tcW w:w="2376" w:type="dxa"/>
            <w:vAlign w:val="center"/>
          </w:tcPr>
          <w:p w14:paraId="3F934E04" w14:textId="2C018DDF" w:rsidR="000B198A" w:rsidRPr="00860C73" w:rsidRDefault="000B198A" w:rsidP="00954ADF">
            <w:pPr>
              <w:jc w:val="both"/>
              <w:rPr>
                <w:b/>
              </w:rPr>
            </w:pPr>
            <w:r>
              <w:rPr>
                <w:b/>
              </w:rPr>
              <w:t>Соисполнители программы</w:t>
            </w:r>
          </w:p>
        </w:tc>
        <w:tc>
          <w:tcPr>
            <w:tcW w:w="7632" w:type="dxa"/>
          </w:tcPr>
          <w:p w14:paraId="4EDD68E7" w14:textId="77777777" w:rsidR="000B198A" w:rsidRDefault="000B198A" w:rsidP="00954ADF">
            <w:pPr>
              <w:widowControl w:val="0"/>
              <w:suppressAutoHyphens/>
              <w:autoSpaceDE w:val="0"/>
              <w:autoSpaceDN w:val="0"/>
            </w:pPr>
            <w:r w:rsidRPr="00860C73">
              <w:t xml:space="preserve">Структурные подразделения администрации Воскресенского муниципального района Саратовской области </w:t>
            </w:r>
            <w:r>
              <w:t xml:space="preserve">в рамках своих полномочий </w:t>
            </w:r>
            <w:r w:rsidRPr="00860C73">
              <w:t xml:space="preserve"> </w:t>
            </w:r>
          </w:p>
          <w:p w14:paraId="1F573B0B" w14:textId="2199CD6D" w:rsidR="00AC4349" w:rsidRDefault="00AC4349" w:rsidP="00954ADF">
            <w:pPr>
              <w:widowControl w:val="0"/>
              <w:suppressAutoHyphens/>
              <w:autoSpaceDE w:val="0"/>
              <w:autoSpaceDN w:val="0"/>
            </w:pPr>
            <w:r>
              <w:t xml:space="preserve">Управление образования администрации Воскресенского муниципального района Саратовской области </w:t>
            </w:r>
          </w:p>
          <w:p w14:paraId="1124C938" w14:textId="7B017D0F" w:rsidR="00AC4349" w:rsidRPr="00AC4349" w:rsidRDefault="00AC4349" w:rsidP="00954ADF">
            <w:pPr>
              <w:widowControl w:val="0"/>
              <w:suppressAutoHyphens/>
              <w:autoSpaceDE w:val="0"/>
              <w:autoSpaceDN w:val="0"/>
            </w:pPr>
            <w:r>
              <w:t xml:space="preserve">Управление культуры и кино администрации Воскресенского муниципального района Саратовской области </w:t>
            </w:r>
          </w:p>
        </w:tc>
      </w:tr>
      <w:tr w:rsidR="00B6759D" w:rsidRPr="00860C73" w14:paraId="2B50B676" w14:textId="77777777" w:rsidTr="00954ADF">
        <w:tc>
          <w:tcPr>
            <w:tcW w:w="2376" w:type="dxa"/>
            <w:vAlign w:val="center"/>
          </w:tcPr>
          <w:p w14:paraId="2C5DEE1A" w14:textId="77777777" w:rsidR="00B6759D" w:rsidRPr="00860C73" w:rsidRDefault="00B6759D" w:rsidP="00954ADF">
            <w:pPr>
              <w:jc w:val="both"/>
              <w:rPr>
                <w:b/>
              </w:rPr>
            </w:pPr>
            <w:r w:rsidRPr="00860C73">
              <w:rPr>
                <w:b/>
              </w:rPr>
              <w:t>Цель Программы</w:t>
            </w:r>
          </w:p>
        </w:tc>
        <w:tc>
          <w:tcPr>
            <w:tcW w:w="7632" w:type="dxa"/>
          </w:tcPr>
          <w:p w14:paraId="329133DF" w14:textId="77777777" w:rsidR="00B6759D" w:rsidRDefault="00B6759D" w:rsidP="00954ADF">
            <w:pPr>
              <w:widowControl w:val="0"/>
              <w:suppressAutoHyphens/>
              <w:autoSpaceDE w:val="0"/>
              <w:autoSpaceDN w:val="0"/>
            </w:pPr>
            <w:r w:rsidRPr="00860C73">
              <w:rPr>
                <w:kern w:val="2"/>
                <w:lang w:eastAsia="hi-IN" w:bidi="hi-IN"/>
              </w:rPr>
              <w:t>Обеспечение развития физической культуры и спорта на территории</w:t>
            </w:r>
            <w:r>
              <w:rPr>
                <w:kern w:val="2"/>
                <w:lang w:eastAsia="hi-IN" w:bidi="hi-IN"/>
              </w:rPr>
              <w:t xml:space="preserve"> Воскресенского</w:t>
            </w:r>
            <w:r w:rsidRPr="00860C73">
              <w:rPr>
                <w:kern w:val="2"/>
                <w:lang w:eastAsia="hi-IN" w:bidi="hi-IN"/>
              </w:rPr>
              <w:t xml:space="preserve"> муниципального района </w:t>
            </w:r>
            <w:r>
              <w:rPr>
                <w:kern w:val="2"/>
                <w:lang w:eastAsia="hi-IN" w:bidi="hi-IN"/>
              </w:rPr>
              <w:t xml:space="preserve">Саратовской области, </w:t>
            </w:r>
            <w:r w:rsidRPr="00860C73">
              <w:t>создание условий для реализации конституционного права на занятие физической культурой и спортом, вовлечение населения в активные занятия физической культурой и спортом, стабилизация показателей физической подготовленности и улучшения состояния здоровья населения Воскресенского муниципального района, повышение уровня подготовленности спортсменов, позволяющего им достойно выступать на областных соревнованиях</w:t>
            </w:r>
          </w:p>
          <w:p w14:paraId="2A842A1F" w14:textId="3093D64E" w:rsidR="00765E72" w:rsidRPr="00860C73" w:rsidRDefault="00765E72" w:rsidP="00954ADF">
            <w:pPr>
              <w:widowControl w:val="0"/>
              <w:suppressAutoHyphens/>
              <w:autoSpaceDE w:val="0"/>
              <w:autoSpaceDN w:val="0"/>
              <w:rPr>
                <w:kern w:val="2"/>
                <w:lang w:eastAsia="hi-IN" w:bidi="hi-IN"/>
              </w:rPr>
            </w:pPr>
          </w:p>
        </w:tc>
      </w:tr>
      <w:tr w:rsidR="000B198A" w:rsidRPr="00860C73" w14:paraId="3FFD0EA8" w14:textId="77777777" w:rsidTr="006758E5">
        <w:tc>
          <w:tcPr>
            <w:tcW w:w="2376" w:type="dxa"/>
          </w:tcPr>
          <w:p w14:paraId="3F29EDA7" w14:textId="5B2EE1A8" w:rsidR="00765E72" w:rsidRDefault="00765E72" w:rsidP="00765E72">
            <w:pPr>
              <w:ind w:firstLine="5812"/>
              <w:jc w:val="both"/>
              <w:rPr>
                <w:sz w:val="16"/>
                <w:szCs w:val="16"/>
              </w:rPr>
            </w:pPr>
            <w:proofErr w:type="spellStart"/>
            <w:r w:rsidRPr="001371C7">
              <w:rPr>
                <w:b/>
              </w:rPr>
              <w:t>О</w:t>
            </w:r>
            <w:r>
              <w:rPr>
                <w:b/>
              </w:rPr>
              <w:t>О</w:t>
            </w:r>
            <w:r w:rsidRPr="001371C7">
              <w:rPr>
                <w:b/>
              </w:rPr>
              <w:t>б</w:t>
            </w:r>
            <w:r>
              <w:rPr>
                <w:b/>
              </w:rPr>
              <w:t>щ</w:t>
            </w:r>
            <w:r w:rsidRPr="001371C7">
              <w:rPr>
                <w:b/>
              </w:rPr>
              <w:t>ий</w:t>
            </w:r>
            <w:proofErr w:type="spellEnd"/>
            <w:r>
              <w:rPr>
                <w:b/>
              </w:rPr>
              <w:t xml:space="preserve"> </w:t>
            </w:r>
            <w:r w:rsidRPr="001371C7">
              <w:rPr>
                <w:b/>
              </w:rPr>
              <w:t>объем финансирования Программы</w:t>
            </w:r>
          </w:p>
          <w:p w14:paraId="123659F9" w14:textId="77777777" w:rsidR="000B198A" w:rsidRPr="00860C73" w:rsidRDefault="000B198A" w:rsidP="00954ADF">
            <w:pPr>
              <w:jc w:val="both"/>
              <w:rPr>
                <w:b/>
              </w:rPr>
            </w:pPr>
          </w:p>
        </w:tc>
        <w:tc>
          <w:tcPr>
            <w:tcW w:w="7632" w:type="dxa"/>
          </w:tcPr>
          <w:p w14:paraId="4CDC3041" w14:textId="77777777" w:rsidR="00765E72" w:rsidRPr="001371C7" w:rsidRDefault="00765E72" w:rsidP="00765E72">
            <w:r w:rsidRPr="001371C7">
              <w:t>450,0  тыс. рублей, в т.ч. по годам</w:t>
            </w:r>
          </w:p>
          <w:p w14:paraId="36341E3B" w14:textId="77777777" w:rsidR="00765E72" w:rsidRPr="001371C7" w:rsidRDefault="00765E72" w:rsidP="00765E72">
            <w:pPr>
              <w:jc w:val="both"/>
            </w:pPr>
            <w:r w:rsidRPr="001371C7">
              <w:t xml:space="preserve">-2025 год – 150, 0 , (местный бюджет); </w:t>
            </w:r>
          </w:p>
          <w:p w14:paraId="08789780" w14:textId="77777777" w:rsidR="00765E72" w:rsidRPr="001371C7" w:rsidRDefault="00765E72" w:rsidP="00765E72">
            <w:pPr>
              <w:jc w:val="both"/>
            </w:pPr>
            <w:r w:rsidRPr="001371C7">
              <w:t>-2026 год – 150,0(местный бюджет)</w:t>
            </w:r>
          </w:p>
          <w:p w14:paraId="1558C9B7" w14:textId="77777777" w:rsidR="00765E72" w:rsidRPr="001371C7" w:rsidRDefault="00765E72" w:rsidP="00765E72">
            <w:pPr>
              <w:jc w:val="both"/>
            </w:pPr>
            <w:r w:rsidRPr="001371C7">
              <w:t>-2027 год – 150,0 (местный бюджет)</w:t>
            </w:r>
          </w:p>
          <w:p w14:paraId="4A267255" w14:textId="032797CC" w:rsidR="000B198A" w:rsidRPr="00860C73" w:rsidRDefault="00765E72" w:rsidP="00954ADF">
            <w:pPr>
              <w:jc w:val="both"/>
            </w:pPr>
            <w:r w:rsidRPr="001371C7">
              <w:t xml:space="preserve">Объем финансирования Программы подлежит ежегодной корректировке с учетом объема финансирования местного бюджета. </w:t>
            </w:r>
          </w:p>
        </w:tc>
      </w:tr>
      <w:tr w:rsidR="000B198A" w:rsidRPr="00860C73" w14:paraId="027865FD" w14:textId="77777777" w:rsidTr="00954ADF">
        <w:tc>
          <w:tcPr>
            <w:tcW w:w="2376" w:type="dxa"/>
            <w:vAlign w:val="center"/>
          </w:tcPr>
          <w:p w14:paraId="4B615A9A" w14:textId="64C6E4E9" w:rsidR="000B198A" w:rsidRPr="00860C73" w:rsidRDefault="000B198A" w:rsidP="00954ADF">
            <w:pPr>
              <w:jc w:val="both"/>
              <w:rPr>
                <w:b/>
              </w:rPr>
            </w:pPr>
            <w:r w:rsidRPr="00860C73">
              <w:rPr>
                <w:b/>
              </w:rPr>
              <w:t>Ожидаемые конечные результаты реализации Программы</w:t>
            </w:r>
          </w:p>
        </w:tc>
        <w:tc>
          <w:tcPr>
            <w:tcW w:w="7632" w:type="dxa"/>
            <w:vAlign w:val="center"/>
          </w:tcPr>
          <w:p w14:paraId="40A52820" w14:textId="77777777" w:rsidR="000B198A" w:rsidRPr="00860C73" w:rsidRDefault="000B198A" w:rsidP="000B198A">
            <w:pPr>
              <w:jc w:val="both"/>
            </w:pPr>
            <w:r w:rsidRPr="00860C73">
              <w:t>Реализация мероприятий позволит обеспечить:</w:t>
            </w:r>
          </w:p>
          <w:p w14:paraId="1B013230" w14:textId="77777777" w:rsidR="000B198A" w:rsidRPr="00860C73" w:rsidRDefault="000B198A" w:rsidP="000B198A">
            <w:pPr>
              <w:jc w:val="both"/>
            </w:pPr>
            <w:r w:rsidRPr="00860C73">
              <w:t>- улучшение состояния физического здоровья населения, снижение заболеваемости за счет привлечения к спортивной деятельности и формирование здорового образа жизни;</w:t>
            </w:r>
          </w:p>
          <w:p w14:paraId="17EF17C2" w14:textId="77777777" w:rsidR="000B198A" w:rsidRPr="00860C73" w:rsidRDefault="000B198A" w:rsidP="000B198A">
            <w:pPr>
              <w:jc w:val="both"/>
            </w:pPr>
            <w:r w:rsidRPr="00860C73">
              <w:t>- снижение уровня криминализации в молодежной среде, профилактика наркомании, внедрение спортивного стиля жизни среди молодежи;</w:t>
            </w:r>
          </w:p>
          <w:p w14:paraId="4A6F296B" w14:textId="77777777" w:rsidR="000B198A" w:rsidRPr="00860C73" w:rsidRDefault="000B198A" w:rsidP="000B198A">
            <w:pPr>
              <w:jc w:val="both"/>
            </w:pPr>
            <w:r w:rsidRPr="00860C73">
              <w:t>- повышение уровня обеспеченности физкультурно-оздоровительными и спортивными сооружениями, прежде всего по месту жительства;</w:t>
            </w:r>
          </w:p>
          <w:p w14:paraId="70DDA7B9" w14:textId="2594D3B3" w:rsidR="000B198A" w:rsidRPr="00860C73" w:rsidRDefault="000B198A" w:rsidP="000B198A">
            <w:pPr>
              <w:jc w:val="both"/>
            </w:pPr>
            <w:r w:rsidRPr="00860C73">
              <w:t xml:space="preserve">- увеличение числа молодежи, способной к профессиональной </w:t>
            </w:r>
            <w:r w:rsidRPr="00860C73">
              <w:lastRenderedPageBreak/>
              <w:t>деятельности и службе в рядах Вооруженных Сил Российской Федерации.</w:t>
            </w:r>
          </w:p>
        </w:tc>
      </w:tr>
      <w:tr w:rsidR="00B6759D" w:rsidRPr="00860C73" w14:paraId="6DFBF486" w14:textId="77777777" w:rsidTr="00954ADF">
        <w:tc>
          <w:tcPr>
            <w:tcW w:w="2376" w:type="dxa"/>
            <w:vAlign w:val="center"/>
          </w:tcPr>
          <w:p w14:paraId="5274A67B" w14:textId="77777777" w:rsidR="00B6759D" w:rsidRPr="00860C73" w:rsidRDefault="00B6759D" w:rsidP="00954ADF">
            <w:pPr>
              <w:jc w:val="both"/>
              <w:rPr>
                <w:b/>
              </w:rPr>
            </w:pPr>
            <w:r w:rsidRPr="00860C73">
              <w:rPr>
                <w:b/>
              </w:rPr>
              <w:lastRenderedPageBreak/>
              <w:t>Сроки реализации Программы</w:t>
            </w:r>
          </w:p>
        </w:tc>
        <w:tc>
          <w:tcPr>
            <w:tcW w:w="7632" w:type="dxa"/>
            <w:vAlign w:val="center"/>
          </w:tcPr>
          <w:p w14:paraId="60239FD0" w14:textId="77777777" w:rsidR="00B6759D" w:rsidRPr="00860C73" w:rsidRDefault="00B6759D" w:rsidP="00954ADF">
            <w:pPr>
              <w:jc w:val="both"/>
            </w:pPr>
            <w:r w:rsidRPr="00860C73">
              <w:t>202</w:t>
            </w:r>
            <w:r>
              <w:rPr>
                <w:lang w:val="en-US"/>
              </w:rPr>
              <w:t>5</w:t>
            </w:r>
            <w:r w:rsidRPr="00860C73">
              <w:t>-202</w:t>
            </w:r>
            <w:r>
              <w:rPr>
                <w:lang w:val="en-US"/>
              </w:rPr>
              <w:t>7</w:t>
            </w:r>
            <w:r w:rsidRPr="00860C73">
              <w:t xml:space="preserve"> годы</w:t>
            </w:r>
          </w:p>
          <w:p w14:paraId="51B6D450" w14:textId="77777777" w:rsidR="00B6759D" w:rsidRPr="00860C73" w:rsidRDefault="00B6759D" w:rsidP="00954ADF">
            <w:pPr>
              <w:jc w:val="center"/>
            </w:pPr>
          </w:p>
        </w:tc>
      </w:tr>
      <w:tr w:rsidR="00B6759D" w:rsidRPr="00860C73" w14:paraId="66FFABDE" w14:textId="77777777" w:rsidTr="00954ADF">
        <w:trPr>
          <w:trHeight w:val="274"/>
        </w:trPr>
        <w:tc>
          <w:tcPr>
            <w:tcW w:w="2376" w:type="dxa"/>
            <w:vAlign w:val="center"/>
          </w:tcPr>
          <w:p w14:paraId="5EE4C8E0" w14:textId="4EC3A331" w:rsidR="00B6759D" w:rsidRPr="00860C73" w:rsidRDefault="000B198A" w:rsidP="000B198A">
            <w:pPr>
              <w:jc w:val="both"/>
              <w:rPr>
                <w:b/>
              </w:rPr>
            </w:pPr>
            <w:r>
              <w:rPr>
                <w:b/>
              </w:rPr>
              <w:t>Перечень подпрограмм</w:t>
            </w:r>
          </w:p>
        </w:tc>
        <w:tc>
          <w:tcPr>
            <w:tcW w:w="7632" w:type="dxa"/>
            <w:vAlign w:val="center"/>
          </w:tcPr>
          <w:p w14:paraId="2440DA33" w14:textId="42587621" w:rsidR="00B6759D" w:rsidRPr="00860C73" w:rsidRDefault="000B198A" w:rsidP="00954ADF">
            <w:pPr>
              <w:jc w:val="both"/>
            </w:pPr>
            <w:r>
              <w:t>-</w:t>
            </w:r>
          </w:p>
        </w:tc>
      </w:tr>
      <w:tr w:rsidR="000B198A" w:rsidRPr="00860C73" w14:paraId="616C66FE" w14:textId="77777777" w:rsidTr="00954ADF">
        <w:trPr>
          <w:trHeight w:val="274"/>
        </w:trPr>
        <w:tc>
          <w:tcPr>
            <w:tcW w:w="2376" w:type="dxa"/>
            <w:vAlign w:val="center"/>
          </w:tcPr>
          <w:p w14:paraId="747BCB4C" w14:textId="0E736A48" w:rsidR="000B198A" w:rsidRDefault="007B5A07" w:rsidP="000B198A">
            <w:pPr>
              <w:jc w:val="both"/>
              <w:rPr>
                <w:b/>
              </w:rPr>
            </w:pPr>
            <w:r>
              <w:rPr>
                <w:b/>
              </w:rPr>
              <w:t>Важнейшие целевые индексаторы</w:t>
            </w:r>
          </w:p>
        </w:tc>
        <w:tc>
          <w:tcPr>
            <w:tcW w:w="7632" w:type="dxa"/>
            <w:vAlign w:val="center"/>
          </w:tcPr>
          <w:p w14:paraId="2E25B310" w14:textId="3D1EE99A" w:rsidR="000B198A" w:rsidRDefault="007B5A07" w:rsidP="007B5A07">
            <w:pPr>
              <w:ind w:firstLine="176"/>
              <w:jc w:val="both"/>
              <w:rPr>
                <w:position w:val="-1"/>
                <w:szCs w:val="20"/>
                <w:lang w:eastAsia="en-US"/>
              </w:rPr>
            </w:pPr>
            <w:r>
              <w:t>-</w:t>
            </w:r>
            <w:r>
              <w:rPr>
                <w:position w:val="-1"/>
                <w:szCs w:val="20"/>
                <w:lang w:eastAsia="en-US"/>
              </w:rPr>
              <w:t>увеличение доли детей и молодежи (возраст 7-29 лет), систематически занимающихся физической культурой и спортом;</w:t>
            </w:r>
          </w:p>
          <w:p w14:paraId="00C90C12" w14:textId="7E7BC1FA" w:rsidR="007B5A07" w:rsidRDefault="007B5A07" w:rsidP="007B5A07">
            <w:pPr>
              <w:ind w:firstLine="176"/>
              <w:jc w:val="both"/>
              <w:rPr>
                <w:position w:val="-1"/>
                <w:szCs w:val="20"/>
                <w:lang w:eastAsia="en-US"/>
              </w:rPr>
            </w:pPr>
            <w:r>
              <w:rPr>
                <w:position w:val="-1"/>
                <w:szCs w:val="20"/>
                <w:lang w:eastAsia="en-US"/>
              </w:rPr>
              <w:t>- увеличение доли граждан среднего возраста (женщины 30-54 лет, мужчины 30 – 59 лет), систематически занимающихся физической культурой и спортом;</w:t>
            </w:r>
          </w:p>
          <w:p w14:paraId="24AE87F9" w14:textId="21C84419" w:rsidR="007B5A07" w:rsidRDefault="007B5A07" w:rsidP="007B5A07">
            <w:pPr>
              <w:ind w:firstLine="176"/>
              <w:jc w:val="both"/>
              <w:rPr>
                <w:position w:val="-1"/>
                <w:szCs w:val="20"/>
                <w:lang w:eastAsia="en-US"/>
              </w:rPr>
            </w:pPr>
            <w:r>
              <w:rPr>
                <w:position w:val="-1"/>
                <w:szCs w:val="20"/>
                <w:lang w:eastAsia="en-US"/>
              </w:rPr>
              <w:t>- увеличение доли граждан старшего возраста (женщины 55-79 лет, мужчины 60 – 79 лет), систематически занимающихся физической культурой и спортом.</w:t>
            </w:r>
          </w:p>
          <w:p w14:paraId="56A324F6" w14:textId="77777777" w:rsidR="007B5A07" w:rsidRPr="00860C73" w:rsidRDefault="007B5A07" w:rsidP="007B5A07">
            <w:pPr>
              <w:ind w:firstLine="176"/>
              <w:jc w:val="both"/>
            </w:pPr>
            <w:r w:rsidRPr="00860C73">
              <w:t>- улучшение состояния физического здоровья населения, снижение заболеваемости за счет привлечения к спортивной деятельности и формирование здорового образа жизни;</w:t>
            </w:r>
          </w:p>
          <w:p w14:paraId="4BCDD279" w14:textId="77777777" w:rsidR="007B5A07" w:rsidRPr="00860C73" w:rsidRDefault="007B5A07" w:rsidP="007B5A07">
            <w:pPr>
              <w:ind w:firstLine="176"/>
              <w:jc w:val="both"/>
            </w:pPr>
            <w:r w:rsidRPr="00860C73">
              <w:t>- снижение уровня криминализации в молодежной среде, профилактика наркомании, внедрение спортивного стиля жизни среди молодежи;</w:t>
            </w:r>
          </w:p>
          <w:p w14:paraId="4C332702" w14:textId="718A1B13" w:rsidR="007B5A07" w:rsidRDefault="007B5A07" w:rsidP="00954ADF">
            <w:pPr>
              <w:jc w:val="both"/>
            </w:pPr>
          </w:p>
        </w:tc>
      </w:tr>
      <w:tr w:rsidR="00B6759D" w:rsidRPr="00860C73" w14:paraId="1419832D" w14:textId="77777777" w:rsidTr="00954ADF">
        <w:trPr>
          <w:trHeight w:val="274"/>
        </w:trPr>
        <w:tc>
          <w:tcPr>
            <w:tcW w:w="2376" w:type="dxa"/>
            <w:vAlign w:val="center"/>
          </w:tcPr>
          <w:p w14:paraId="79715F94" w14:textId="3BE0B6DA" w:rsidR="00B6759D" w:rsidRPr="00860C73" w:rsidRDefault="00B6759D" w:rsidP="00954ADF">
            <w:pPr>
              <w:jc w:val="both"/>
              <w:rPr>
                <w:b/>
              </w:rPr>
            </w:pPr>
            <w:r>
              <w:rPr>
                <w:b/>
              </w:rPr>
              <w:t xml:space="preserve">Система организации контроля за исполнением Программы </w:t>
            </w:r>
          </w:p>
        </w:tc>
        <w:tc>
          <w:tcPr>
            <w:tcW w:w="7632" w:type="dxa"/>
            <w:vAlign w:val="center"/>
          </w:tcPr>
          <w:p w14:paraId="0D6C9B3E" w14:textId="77777777" w:rsidR="00B6759D" w:rsidRPr="0094384E" w:rsidRDefault="00B6759D" w:rsidP="00954ADF">
            <w:pPr>
              <w:jc w:val="both"/>
            </w:pPr>
            <w:r w:rsidRPr="0094384E">
              <w:t>Общий контроль за исполнением Программы осуществляет Глава Воскресенского муниципального района Саратовской области.</w:t>
            </w:r>
          </w:p>
          <w:p w14:paraId="1A8C5159" w14:textId="77777777" w:rsidR="00B6759D" w:rsidRPr="00860C73" w:rsidRDefault="00B6759D" w:rsidP="00954ADF">
            <w:pPr>
              <w:jc w:val="both"/>
            </w:pPr>
            <w:r w:rsidRPr="0094384E">
              <w:t>Непосредственный контроль за исполнением Программы осуществляет заместитель главы администрации Воскресенского муниципального района по социальной сфере</w:t>
            </w:r>
            <w:r>
              <w:t xml:space="preserve">. </w:t>
            </w:r>
          </w:p>
        </w:tc>
      </w:tr>
    </w:tbl>
    <w:p w14:paraId="31C9FF89" w14:textId="77777777" w:rsidR="00B6759D" w:rsidRPr="0008637D" w:rsidRDefault="00B6759D" w:rsidP="00B6759D">
      <w:pPr>
        <w:jc w:val="center"/>
        <w:rPr>
          <w:b/>
        </w:rPr>
      </w:pPr>
    </w:p>
    <w:p w14:paraId="2D5CE85D" w14:textId="77777777" w:rsidR="00B6759D" w:rsidRPr="00D73BDA" w:rsidRDefault="00B6759D" w:rsidP="00B6759D">
      <w:pPr>
        <w:jc w:val="center"/>
        <w:rPr>
          <w:b/>
        </w:rPr>
      </w:pPr>
      <w:r w:rsidRPr="00D73BDA">
        <w:rPr>
          <w:b/>
          <w:lang w:val="en-US"/>
        </w:rPr>
        <w:t>I</w:t>
      </w:r>
      <w:r w:rsidRPr="00D73BDA">
        <w:rPr>
          <w:b/>
        </w:rPr>
        <w:t xml:space="preserve">. ХАРАКТЕРИСТИКА ПРОБЛЕМЫ И ОБОСНОВАНИЕ НЕОБХОДИМОСТИ РЕШЕНИЯ ЕЕ ПРОГРАММНЫМИ МЕТОДАМИ </w:t>
      </w:r>
    </w:p>
    <w:p w14:paraId="04E9C905" w14:textId="77777777" w:rsidR="00282FED" w:rsidRPr="00D73BDA" w:rsidRDefault="00282FED" w:rsidP="00B6759D">
      <w:pPr>
        <w:ind w:firstLine="540"/>
        <w:jc w:val="both"/>
      </w:pPr>
    </w:p>
    <w:p w14:paraId="705B12E2" w14:textId="00B6F540" w:rsidR="00282FED" w:rsidRPr="00D73BDA" w:rsidRDefault="00282FED" w:rsidP="00282FED">
      <w:pPr>
        <w:widowControl w:val="0"/>
        <w:autoSpaceDE w:val="0"/>
        <w:autoSpaceDN w:val="0"/>
        <w:ind w:firstLine="540"/>
        <w:jc w:val="both"/>
      </w:pPr>
      <w:r w:rsidRPr="00D73BDA">
        <w:t>Роль физической культуры и спорта становится все более заметным социальным и политическим фактором в современном мире. Привлечение широких масс населения к занятиям физической культурой, состояние здоровья населения и спортивные достижения спортсменов являются доказательством жизнеспособности и духовной силы нации, а также ее военной и политической мощи. Настоящая программа ориентирована на разновозрастную категорию граждан Воскресенского муниципального района, в частности: на детей, подростков, молодежь, людей среднего и старшего возраста. Физкультурно-оздоровительная работа среди различных групп населения имеет большое социальное значение. Состояние здоровья граждан района, работоспособность и социально-психологический настрой непосредственно влияют на процесс социально-экономического развития района.</w:t>
      </w:r>
    </w:p>
    <w:p w14:paraId="70F0690D" w14:textId="4308ACF1" w:rsidR="00282FED" w:rsidRPr="00D73BDA" w:rsidRDefault="00282FED" w:rsidP="00282FED">
      <w:pPr>
        <w:widowControl w:val="0"/>
        <w:shd w:val="clear" w:color="auto" w:fill="FFFFFF"/>
        <w:tabs>
          <w:tab w:val="left" w:pos="8789"/>
        </w:tabs>
        <w:autoSpaceDE w:val="0"/>
        <w:ind w:right="-6" w:firstLine="720"/>
        <w:jc w:val="both"/>
      </w:pPr>
      <w:r w:rsidRPr="00D73BDA">
        <w:t xml:space="preserve">Целью работы администрации Воскресенского муниципального района в области физической культуры и спорта является обеспечение прав и возможностей жителей Воскресенского муниципального района, вне зависимости от их возраста, материального или социального положения, на удовлетворение своих потребностей в занятиях физической культурой и спортом; воспитание физически и нравственно здорового молодого поколения; создание условий для подготовки спортсменов, представляющих Воскресенский муниципальный район на соревнованиях различного уровня, повышения степени интеграции молодых граждан в социально-экономические, общественно-политические и социокультурные отношения с целью увеличения их вклада в социально-экономическое развитие района. </w:t>
      </w:r>
    </w:p>
    <w:p w14:paraId="51FB08CA" w14:textId="77777777" w:rsidR="00282FED" w:rsidRPr="00D73BDA" w:rsidRDefault="00282FED" w:rsidP="00282FED">
      <w:pPr>
        <w:tabs>
          <w:tab w:val="left" w:pos="8647"/>
        </w:tabs>
        <w:ind w:right="-6" w:firstLine="540"/>
        <w:jc w:val="both"/>
      </w:pPr>
      <w:r w:rsidRPr="00D73BDA">
        <w:t xml:space="preserve">В плановый период необходимо активизировать работу по развитию физической культуры, спорта, развитию инфраструктуры спортивных учреждений, созданию правовых, экономических и организационных условий для развития личности. </w:t>
      </w:r>
    </w:p>
    <w:p w14:paraId="268D0AF8" w14:textId="43E6D5D2" w:rsidR="00282FED" w:rsidRPr="00D73BDA" w:rsidRDefault="00282FED" w:rsidP="00282FED">
      <w:pPr>
        <w:ind w:right="-6" w:firstLine="539"/>
        <w:jc w:val="both"/>
        <w:rPr>
          <w:u w:val="single"/>
        </w:rPr>
      </w:pPr>
      <w:r w:rsidRPr="00D73BDA">
        <w:t xml:space="preserve">  К </w:t>
      </w:r>
      <w:proofErr w:type="gramStart"/>
      <w:r w:rsidRPr="00D73BDA">
        <w:t>факторам, сдерживающим развитие физической культуры и спорта в Воскресенском муниципальном районе относится</w:t>
      </w:r>
      <w:proofErr w:type="gramEnd"/>
      <w:r w:rsidRPr="00D73BDA">
        <w:t xml:space="preserve">   недостаточный уровень  проведения спортивной и </w:t>
      </w:r>
      <w:r w:rsidRPr="00D73BDA">
        <w:lastRenderedPageBreak/>
        <w:t xml:space="preserve">физкультурно-оздоровительной работы среди жителей района  по месту жительства, недостаточный уровень развития детско-юношеского спорта,  недостаточное количество профессиональных кадров в сфере физической культуры и спорта.   Программный подход к решению  вопросов  в  сфере физической культуры и спорта позволит  повысить мотивацию  в необходимости  систематических занятий физической культуры и спортом, сдаче нормативных требований ВФСК ГТО,  увеличит количество спортивно-массовых мероприятий среди различных  категорий населения, обеспечит участие сборных команд по разным видам спорта в областных  и всероссийских соревнованиях, что в конечном  итоге будет способствовать формированию ценностей здорового образа жизни у населения Воскресенского муниципального района. </w:t>
      </w:r>
    </w:p>
    <w:p w14:paraId="0BEAA0EB" w14:textId="0AD140B3" w:rsidR="00282FED" w:rsidRPr="00D73BDA" w:rsidRDefault="007B5A07" w:rsidP="007B5A07">
      <w:pPr>
        <w:tabs>
          <w:tab w:val="left" w:pos="0"/>
        </w:tabs>
        <w:ind w:right="-6"/>
        <w:jc w:val="both"/>
      </w:pPr>
      <w:r w:rsidRPr="00D73BDA">
        <w:tab/>
      </w:r>
      <w:r w:rsidR="00282FED" w:rsidRPr="00D73BDA">
        <w:t>Программно-целевой метод наиболее эффективен, его основными преимуществами являются: комплексный подход к решению проблем, распределение полномочий и ответственности, эффективное планирование и мониторинг результатов реализации Программы.</w:t>
      </w:r>
    </w:p>
    <w:p w14:paraId="0B26F393" w14:textId="77777777" w:rsidR="00282FED" w:rsidRPr="00D73BDA" w:rsidRDefault="00282FED" w:rsidP="005056CD">
      <w:pPr>
        <w:jc w:val="both"/>
      </w:pPr>
    </w:p>
    <w:p w14:paraId="0EDBE0C1" w14:textId="77777777" w:rsidR="00B6759D" w:rsidRPr="00D73BDA" w:rsidRDefault="00B6759D" w:rsidP="00B6759D">
      <w:pPr>
        <w:ind w:firstLine="540"/>
        <w:jc w:val="both"/>
      </w:pPr>
    </w:p>
    <w:p w14:paraId="244A159F" w14:textId="77777777" w:rsidR="00B6759D" w:rsidRPr="00D73BDA" w:rsidRDefault="00B6759D" w:rsidP="00B6759D">
      <w:pPr>
        <w:ind w:firstLine="540"/>
        <w:jc w:val="center"/>
        <w:rPr>
          <w:b/>
        </w:rPr>
      </w:pPr>
      <w:r w:rsidRPr="00D73BDA">
        <w:rPr>
          <w:b/>
        </w:rPr>
        <w:t xml:space="preserve">2. ЦЕЛИ, ЗАДАЧИ И ОЖИДАЕМЫЕ РЕЗУЛЬТАТЫ РЕАЛИЗАЦИИ ПРОГРАММЫ </w:t>
      </w:r>
    </w:p>
    <w:p w14:paraId="3F27514A" w14:textId="01A34AC8" w:rsidR="00B6759D" w:rsidRPr="00D73BDA" w:rsidRDefault="00B6759D" w:rsidP="007B5A07">
      <w:pPr>
        <w:ind w:firstLine="567"/>
        <w:jc w:val="both"/>
      </w:pPr>
      <w:r w:rsidRPr="00D73BDA">
        <w:t xml:space="preserve">Основная цель Программы </w:t>
      </w:r>
      <w:r w:rsidRPr="00D73BDA">
        <w:rPr>
          <w:kern w:val="2"/>
          <w:lang w:eastAsia="hi-IN" w:bidi="hi-IN"/>
        </w:rPr>
        <w:t xml:space="preserve">- </w:t>
      </w:r>
      <w:r w:rsidR="007B5A07" w:rsidRPr="00D73BDA">
        <w:rPr>
          <w:kern w:val="2"/>
          <w:lang w:eastAsia="hi-IN" w:bidi="hi-IN"/>
        </w:rPr>
        <w:t xml:space="preserve"> Обеспечение развития физической культуры и спорта на территории Воскресенского муниципального района Саратовской области, </w:t>
      </w:r>
      <w:r w:rsidR="007B5A07" w:rsidRPr="00D73BDA">
        <w:t>создание условий для реализации конституционного права на занятие физической культурой и спортом, вовлечение населения в активные занятия физической культурой и спортом, стабилизация показателей физической подготовленности и улучшения состояния здоровья населения Воскресенского муниципального района, повышение уровня подготовленности спортсменов, позволяющего им достойно выступать на областных соревнованиях.</w:t>
      </w:r>
    </w:p>
    <w:p w14:paraId="62664D29" w14:textId="77777777" w:rsidR="00B6759D" w:rsidRPr="00D73BDA" w:rsidRDefault="00B6759D" w:rsidP="00B6759D">
      <w:pPr>
        <w:ind w:firstLine="567"/>
        <w:jc w:val="both"/>
      </w:pPr>
      <w:r w:rsidRPr="00D73BDA">
        <w:t>Для достижения указанной цели предусматривается решение следующих задач:</w:t>
      </w:r>
    </w:p>
    <w:p w14:paraId="09AB1077" w14:textId="77777777" w:rsidR="00B6759D" w:rsidRPr="00D73BDA" w:rsidRDefault="00B6759D" w:rsidP="00B6759D">
      <w:pPr>
        <w:widowControl w:val="0"/>
        <w:suppressAutoHyphens/>
        <w:ind w:firstLine="567"/>
        <w:jc w:val="both"/>
      </w:pPr>
      <w:r w:rsidRPr="00D73BDA">
        <w:rPr>
          <w:kern w:val="2"/>
          <w:lang w:eastAsia="hi-IN" w:bidi="hi-IN"/>
        </w:rPr>
        <w:t>- повышение мотивации граждан к регулярным занятиям физической культурой и спортом и популяризация здорового образа жизни на территории Воскресенского муниципального района;</w:t>
      </w:r>
    </w:p>
    <w:p w14:paraId="02A34E4C" w14:textId="77777777" w:rsidR="00B6759D" w:rsidRPr="00D73BDA" w:rsidRDefault="00B6759D" w:rsidP="00B6759D">
      <w:pPr>
        <w:widowControl w:val="0"/>
        <w:suppressAutoHyphens/>
        <w:ind w:firstLine="567"/>
        <w:jc w:val="both"/>
        <w:rPr>
          <w:rFonts w:eastAsia="Lucida Sans Unicode"/>
          <w:kern w:val="2"/>
          <w:lang w:eastAsia="hi-IN" w:bidi="hi-IN"/>
        </w:rPr>
      </w:pPr>
      <w:r w:rsidRPr="00D73BDA">
        <w:rPr>
          <w:kern w:val="2"/>
          <w:lang w:eastAsia="hi-IN" w:bidi="hi-IN"/>
        </w:rPr>
        <w:t xml:space="preserve">- </w:t>
      </w:r>
      <w:r w:rsidRPr="00D73BDA">
        <w:rPr>
          <w:rFonts w:eastAsia="Lucida Sans Unicode"/>
          <w:kern w:val="2"/>
          <w:lang w:eastAsia="hi-IN" w:bidi="hi-IN"/>
        </w:rPr>
        <w:t>осуществление спортивной подготовки по видам спорта, включенным во всероссийский реестр видов спорта;</w:t>
      </w:r>
    </w:p>
    <w:p w14:paraId="4DFF5B67" w14:textId="77777777" w:rsidR="00B6759D" w:rsidRPr="00D73BDA" w:rsidRDefault="00B6759D" w:rsidP="00B6759D">
      <w:pPr>
        <w:ind w:firstLine="567"/>
        <w:jc w:val="both"/>
        <w:rPr>
          <w:rFonts w:eastAsia="Lucida Sans Unicode"/>
          <w:kern w:val="2"/>
          <w:lang w:eastAsia="hi-IN" w:bidi="hi-IN"/>
        </w:rPr>
      </w:pPr>
      <w:r w:rsidRPr="00D73BDA">
        <w:rPr>
          <w:rFonts w:eastAsia="Lucida Sans Unicode"/>
          <w:kern w:val="2"/>
          <w:lang w:eastAsia="hi-IN" w:bidi="hi-IN"/>
        </w:rPr>
        <w:t>- развитие инфраструктуры физической культуры и спорта на территории Воскресенского муниципального района.</w:t>
      </w:r>
    </w:p>
    <w:p w14:paraId="58625530" w14:textId="63C9273D" w:rsidR="00B6759D" w:rsidRPr="00D73BDA" w:rsidRDefault="00B6759D" w:rsidP="00B6759D">
      <w:pPr>
        <w:ind w:firstLine="567"/>
        <w:jc w:val="both"/>
      </w:pPr>
      <w:r w:rsidRPr="00D73BDA">
        <w:t xml:space="preserve">Реализация мероприятий позволит </w:t>
      </w:r>
      <w:r w:rsidR="007B5A07" w:rsidRPr="00D73BDA">
        <w:t>увеличить</w:t>
      </w:r>
      <w:r w:rsidRPr="00D73BDA">
        <w:t>:</w:t>
      </w:r>
    </w:p>
    <w:p w14:paraId="08978FA6" w14:textId="2A89601F" w:rsidR="007B5A07" w:rsidRPr="00D73BDA" w:rsidRDefault="007B5A07" w:rsidP="007B5A07">
      <w:pPr>
        <w:ind w:firstLine="567"/>
        <w:jc w:val="both"/>
        <w:rPr>
          <w:position w:val="-1"/>
          <w:lang w:eastAsia="en-US"/>
        </w:rPr>
      </w:pPr>
      <w:r w:rsidRPr="00D73BDA">
        <w:rPr>
          <w:position w:val="-1"/>
          <w:lang w:eastAsia="en-US"/>
        </w:rPr>
        <w:t>-долю детей и молодежи (возраст 7-29 лет), систематически занимающихся физической культурой и спортом;</w:t>
      </w:r>
    </w:p>
    <w:p w14:paraId="396E8A61" w14:textId="68A9A54D" w:rsidR="007B5A07" w:rsidRPr="00D73BDA" w:rsidRDefault="007B5A07" w:rsidP="007B5A07">
      <w:pPr>
        <w:ind w:firstLine="567"/>
        <w:jc w:val="both"/>
        <w:rPr>
          <w:position w:val="-1"/>
          <w:lang w:eastAsia="en-US"/>
        </w:rPr>
      </w:pPr>
      <w:r w:rsidRPr="00D73BDA">
        <w:rPr>
          <w:position w:val="-1"/>
          <w:lang w:eastAsia="en-US"/>
        </w:rPr>
        <w:t>- долю граждан среднего возраста (женщины 30-54 лет, мужчины 30 – 59 лет), систематически занимающихся физической культурой и спортом;</w:t>
      </w:r>
    </w:p>
    <w:p w14:paraId="7325B4D7" w14:textId="77EDF655" w:rsidR="007B5A07" w:rsidRPr="00D73BDA" w:rsidRDefault="007B5A07" w:rsidP="007B5A07">
      <w:pPr>
        <w:ind w:firstLine="567"/>
        <w:jc w:val="both"/>
      </w:pPr>
      <w:r w:rsidRPr="00D73BDA">
        <w:rPr>
          <w:position w:val="-1"/>
          <w:lang w:eastAsia="en-US"/>
        </w:rPr>
        <w:t>- долю граждан старшего возраста (женщины 55-79 лет, мужчины 60 – 79 лет), систематически занимающихся физической культурой и спортом.</w:t>
      </w:r>
    </w:p>
    <w:p w14:paraId="4F6AE9F4" w14:textId="77777777" w:rsidR="00B6759D" w:rsidRPr="00D73BDA" w:rsidRDefault="00B6759D" w:rsidP="00B6759D">
      <w:pPr>
        <w:ind w:firstLine="567"/>
        <w:jc w:val="both"/>
      </w:pPr>
      <w:r w:rsidRPr="00D73BDA">
        <w:t>- улучшение состояния физического здоровья населения, снижение заболеваемости за счет привлечения к спортивной деятельности и формирование здорового образа жизни;</w:t>
      </w:r>
    </w:p>
    <w:p w14:paraId="539E1579" w14:textId="514D57D9" w:rsidR="00B6759D" w:rsidRDefault="00B6759D" w:rsidP="00B6759D">
      <w:pPr>
        <w:ind w:firstLine="567"/>
        <w:jc w:val="both"/>
      </w:pPr>
      <w:r w:rsidRPr="00D73BDA">
        <w:t>- снижение уровня криминализации в молодежной среде, профилактика наркомании, внедрение спортивного стиля жизни среди молодежи;</w:t>
      </w:r>
    </w:p>
    <w:p w14:paraId="1F3006B6" w14:textId="77777777" w:rsidR="00AC4349" w:rsidRPr="00D73BDA" w:rsidRDefault="00AC4349" w:rsidP="00B6759D">
      <w:pPr>
        <w:ind w:firstLine="567"/>
        <w:jc w:val="both"/>
      </w:pPr>
    </w:p>
    <w:p w14:paraId="18229AB4" w14:textId="5D9FAA19" w:rsidR="00B6759D" w:rsidRPr="00D73BDA" w:rsidRDefault="00D92AFB" w:rsidP="00263F86">
      <w:pPr>
        <w:jc w:val="center"/>
        <w:rPr>
          <w:b/>
        </w:rPr>
      </w:pPr>
      <w:r>
        <w:rPr>
          <w:b/>
        </w:rPr>
        <w:t>3</w:t>
      </w:r>
      <w:r w:rsidR="007B5A07" w:rsidRPr="00D73BDA">
        <w:rPr>
          <w:b/>
        </w:rPr>
        <w:t>. С</w:t>
      </w:r>
      <w:r w:rsidR="00AC4349">
        <w:rPr>
          <w:b/>
        </w:rPr>
        <w:t xml:space="preserve">РОКИ И ЭТАПЫ РЕАЛИЗАЦИИ МУНИЦИПАЛЬНОЙ ПРОГРАММЫ </w:t>
      </w:r>
    </w:p>
    <w:p w14:paraId="61F7901E" w14:textId="27246A94" w:rsidR="007B5A07" w:rsidRPr="00D73BDA" w:rsidRDefault="007B5A07" w:rsidP="00263F86">
      <w:pPr>
        <w:rPr>
          <w:rFonts w:eastAsia="Lucida Sans Unicode"/>
          <w:kern w:val="2"/>
          <w:lang w:eastAsia="hi-IN" w:bidi="hi-IN"/>
        </w:rPr>
      </w:pPr>
      <w:r w:rsidRPr="00D73BDA">
        <w:t>Программа будет реализована в период 2025-2027годов</w:t>
      </w:r>
    </w:p>
    <w:p w14:paraId="0295B14E" w14:textId="77777777" w:rsidR="00B6759D" w:rsidRPr="00D73BDA" w:rsidRDefault="00B6759D" w:rsidP="00B6759D">
      <w:pPr>
        <w:ind w:firstLine="540"/>
        <w:jc w:val="center"/>
        <w:rPr>
          <w:b/>
        </w:rPr>
      </w:pPr>
    </w:p>
    <w:p w14:paraId="43BF9C82" w14:textId="4D444F1F" w:rsidR="00B6759D" w:rsidRPr="00D73BDA" w:rsidRDefault="00D92AFB" w:rsidP="00263F86">
      <w:pPr>
        <w:jc w:val="center"/>
        <w:rPr>
          <w:b/>
        </w:rPr>
      </w:pPr>
      <w:r>
        <w:rPr>
          <w:b/>
        </w:rPr>
        <w:t>4</w:t>
      </w:r>
      <w:r w:rsidR="00B6759D" w:rsidRPr="00D73BDA">
        <w:rPr>
          <w:b/>
        </w:rPr>
        <w:t xml:space="preserve">. СИСТЕМА ПРОГРАММНЫХ МЕРОПРИЯТИЙ </w:t>
      </w:r>
    </w:p>
    <w:p w14:paraId="28E3F049" w14:textId="77777777" w:rsidR="00B6759D" w:rsidRPr="00D73BDA" w:rsidRDefault="00B6759D" w:rsidP="00B6759D">
      <w:pPr>
        <w:ind w:firstLine="567"/>
        <w:jc w:val="both"/>
      </w:pPr>
      <w:r w:rsidRPr="00D73BDA">
        <w:t>Мероприятия Программы предусматривают решение конкретных задач, скоординированных по времени, ресурсам и исполнителям с учетом современных тенденций развития физической культуры и спорта, исходя из реальной социально-экономической ситуации в Воскресенском муниципальном районе.</w:t>
      </w:r>
    </w:p>
    <w:p w14:paraId="4B85EED2" w14:textId="77777777" w:rsidR="00B6759D" w:rsidRPr="00D73BDA" w:rsidRDefault="00B6759D" w:rsidP="00B6759D">
      <w:pPr>
        <w:ind w:firstLine="567"/>
        <w:jc w:val="both"/>
      </w:pPr>
      <w:r w:rsidRPr="00D73BDA">
        <w:t>Основные мероприятия программы:</w:t>
      </w:r>
    </w:p>
    <w:p w14:paraId="6A882B4E" w14:textId="1EC218CE" w:rsidR="009D4C57" w:rsidRPr="00D73BDA" w:rsidRDefault="009D4C57" w:rsidP="00B6759D">
      <w:pPr>
        <w:ind w:firstLine="567"/>
        <w:jc w:val="both"/>
      </w:pPr>
      <w:r w:rsidRPr="00D73BDA">
        <w:lastRenderedPageBreak/>
        <w:t>- Анализ физкультурно-оздоровительной и спортивной работы в Воскресенском муниципальном районе на основании статистических данных;</w:t>
      </w:r>
    </w:p>
    <w:p w14:paraId="40447ED2" w14:textId="425B6B6C" w:rsidR="009D4C57" w:rsidRPr="00D73BDA" w:rsidRDefault="009D4C57" w:rsidP="00B6759D">
      <w:pPr>
        <w:ind w:firstLine="567"/>
        <w:jc w:val="both"/>
      </w:pPr>
      <w:r w:rsidRPr="00D73BDA">
        <w:t>- Освещение в СМИ информации по пропаганде ФК и спорта;</w:t>
      </w:r>
    </w:p>
    <w:p w14:paraId="0941F4DD" w14:textId="2F8F79FA" w:rsidR="009D4C57" w:rsidRPr="00D73BDA" w:rsidRDefault="009D4C57" w:rsidP="00B6759D">
      <w:pPr>
        <w:ind w:firstLine="567"/>
        <w:jc w:val="both"/>
      </w:pPr>
      <w:r w:rsidRPr="00D73BDA">
        <w:t>- Разработка предложений в части строительства и реконструкции физкультурно-оздоровительных и спортивных сооружений Воскресенского муниципального района на 2025-2027 гг.;</w:t>
      </w:r>
    </w:p>
    <w:p w14:paraId="2BE86551" w14:textId="33A2A8BF" w:rsidR="009D4C57" w:rsidRPr="00D73BDA" w:rsidRDefault="009D4C57" w:rsidP="00B6759D">
      <w:pPr>
        <w:ind w:firstLine="567"/>
        <w:jc w:val="both"/>
      </w:pPr>
      <w:r w:rsidRPr="00D73BDA">
        <w:t>- Проведение летних и зимних спартакиад среди общеобразовательных школ;</w:t>
      </w:r>
    </w:p>
    <w:p w14:paraId="1CFD11DA" w14:textId="62C1733C" w:rsidR="009D4C57" w:rsidRPr="00D73BDA" w:rsidRDefault="009D4C57" w:rsidP="00B6759D">
      <w:pPr>
        <w:ind w:firstLine="567"/>
        <w:jc w:val="both"/>
      </w:pPr>
      <w:r w:rsidRPr="00D73BDA">
        <w:t xml:space="preserve">- Организация и проведение на территории Воскресенского муниципального района </w:t>
      </w:r>
      <w:proofErr w:type="spellStart"/>
      <w:r w:rsidRPr="00D73BDA">
        <w:t>физкультурно</w:t>
      </w:r>
      <w:proofErr w:type="spellEnd"/>
      <w:r w:rsidRPr="00D73BDA">
        <w:t>–массовых мероприятий в дни школьных каникул и т.д.</w:t>
      </w:r>
    </w:p>
    <w:p w14:paraId="5F8CE479" w14:textId="383C7FBA" w:rsidR="009D4C57" w:rsidRPr="00D73BDA" w:rsidRDefault="009D4C57" w:rsidP="0098547B">
      <w:pPr>
        <w:ind w:firstLine="567"/>
        <w:jc w:val="both"/>
      </w:pPr>
      <w:r w:rsidRPr="00D73BDA">
        <w:t xml:space="preserve"> - Организация и проведение на территории Воскресенского муниципального района </w:t>
      </w:r>
      <w:proofErr w:type="spellStart"/>
      <w:r w:rsidRPr="00D73BDA">
        <w:t>физкультурно</w:t>
      </w:r>
      <w:proofErr w:type="spellEnd"/>
      <w:r w:rsidRPr="00D73BDA">
        <w:t>–массовых мероприятий в дни школьных каникул и т.д.</w:t>
      </w:r>
    </w:p>
    <w:p w14:paraId="172019D0" w14:textId="19C025C9" w:rsidR="009D4C57" w:rsidRPr="00D73BDA" w:rsidRDefault="009D4C57" w:rsidP="00B6759D">
      <w:pPr>
        <w:ind w:firstLine="567"/>
        <w:jc w:val="both"/>
      </w:pPr>
      <w:r w:rsidRPr="00D73BDA">
        <w:t>- Открытие новых спортивных кружков: легкая атлетика, футбол, самбо и прочее;</w:t>
      </w:r>
    </w:p>
    <w:p w14:paraId="095840F1" w14:textId="4DA2155A" w:rsidR="009D4C57" w:rsidRPr="00D73BDA" w:rsidRDefault="009D4C57" w:rsidP="00B6759D">
      <w:pPr>
        <w:ind w:firstLine="567"/>
        <w:jc w:val="both"/>
      </w:pPr>
      <w:r w:rsidRPr="00D73BDA">
        <w:t>- Участие команд по игровым видам спорта в областных соревнованиях: Зональные соревнования по дворовому футболу, Принятие участия в традиционных лыжных гонках на призы Губернатора Саратовской области,</w:t>
      </w:r>
    </w:p>
    <w:p w14:paraId="5FF38DA3" w14:textId="7EBCE9D9" w:rsidR="009D4C57" w:rsidRPr="00D73BDA" w:rsidRDefault="009D4C57" w:rsidP="00B6759D">
      <w:pPr>
        <w:ind w:firstLine="567"/>
        <w:jc w:val="both"/>
      </w:pPr>
      <w:r w:rsidRPr="00D73BDA">
        <w:t>- Проведение спортивных соревнований  приуроченных к праздникам: «Ко дню Воскресенского района», и знаменательным датам: «Сабантуй», Районные соревнования, посвященные «Широкой масленице», Спортивные состязания посвященные Дню молодежи, Спортивные мероприятия посвященные «Дню согласия и примирения», Соревнования посвященные «Дню физкультурника», Легкоатлетический кросс  и спортивные мероприятия посвященные «Дню Победы», Районные соревнования посвященные «Дню защитника Отечества», и т.д.;</w:t>
      </w:r>
    </w:p>
    <w:p w14:paraId="17039020" w14:textId="31D265E1" w:rsidR="009D4C57" w:rsidRPr="00D73BDA" w:rsidRDefault="009D4C57" w:rsidP="00B6759D">
      <w:pPr>
        <w:ind w:firstLine="567"/>
        <w:jc w:val="both"/>
      </w:pPr>
      <w:r w:rsidRPr="00D73BDA">
        <w:t>- Районные соревнования по волейболу, Районные соревнования по кроссу «Олимпийский день бега», Районные соревнования по дворовому футболу, Районные Соревнования по пляжному волейболу, Районные соревнования по мини-футболу, «Веселые старты» районные,  Районные соревнования по баскетболу, Районные лыжные кроссы, Районные соревнования по настольному теннису</w:t>
      </w:r>
      <w:proofErr w:type="gramStart"/>
      <w:r w:rsidRPr="00D73BDA">
        <w:t>.</w:t>
      </w:r>
      <w:proofErr w:type="gramEnd"/>
      <w:r w:rsidRPr="00D73BDA">
        <w:t xml:space="preserve"> </w:t>
      </w:r>
      <w:proofErr w:type="gramStart"/>
      <w:r w:rsidRPr="00D73BDA">
        <w:t>и</w:t>
      </w:r>
      <w:proofErr w:type="gramEnd"/>
      <w:r w:rsidRPr="00D73BDA">
        <w:t xml:space="preserve"> т.д.</w:t>
      </w:r>
    </w:p>
    <w:p w14:paraId="0C3229E9" w14:textId="0B88E260" w:rsidR="009D4C57" w:rsidRPr="00D73BDA" w:rsidRDefault="00D92AFB" w:rsidP="00BC1EF6">
      <w:pPr>
        <w:jc w:val="center"/>
        <w:rPr>
          <w:b/>
        </w:rPr>
      </w:pPr>
      <w:r>
        <w:rPr>
          <w:b/>
        </w:rPr>
        <w:t>5</w:t>
      </w:r>
      <w:r w:rsidR="009D4C57" w:rsidRPr="00D73BDA">
        <w:rPr>
          <w:b/>
        </w:rPr>
        <w:t xml:space="preserve">. </w:t>
      </w:r>
      <w:r w:rsidR="00AC4349">
        <w:rPr>
          <w:b/>
        </w:rPr>
        <w:t xml:space="preserve">МЕХАНИЗМ </w:t>
      </w:r>
      <w:r w:rsidR="00BC1EF6">
        <w:rPr>
          <w:b/>
        </w:rPr>
        <w:t>РЕАЛИЗАЦИИ ПРОГРАММЫ</w:t>
      </w:r>
    </w:p>
    <w:p w14:paraId="7B7E76C1" w14:textId="1E24870F" w:rsidR="009D4C57" w:rsidRDefault="009D4C57" w:rsidP="00B6759D">
      <w:pPr>
        <w:ind w:firstLine="567"/>
        <w:jc w:val="both"/>
      </w:pPr>
    </w:p>
    <w:p w14:paraId="37196071" w14:textId="12708D96" w:rsidR="00D92AFB" w:rsidRPr="007C6028" w:rsidRDefault="007C6028" w:rsidP="007C6028">
      <w:pPr>
        <w:pStyle w:val="FORMATTEXT"/>
        <w:ind w:firstLine="567"/>
        <w:jc w:val="both"/>
        <w:rPr>
          <w:b/>
          <w:bCs/>
          <w:color w:val="000001"/>
        </w:rPr>
      </w:pPr>
      <w:r w:rsidRPr="00D73BDA">
        <w:t>Реализация Муниципальной программы осуществляется в соответствии с планом мероприятий Программы, который содержит перечень мероприятий Программы с указанием исполнителей, сроков реализации и объемов ресурсного обеспечения.</w:t>
      </w:r>
    </w:p>
    <w:p w14:paraId="7FF11349" w14:textId="5E7DCB35" w:rsidR="00D92AFB" w:rsidRDefault="00D92AFB" w:rsidP="00B6759D">
      <w:pPr>
        <w:ind w:firstLine="567"/>
        <w:jc w:val="both"/>
      </w:pPr>
    </w:p>
    <w:p w14:paraId="1AE99B7B" w14:textId="77777777" w:rsidR="00D92AFB" w:rsidRPr="00D73BDA" w:rsidRDefault="00D92AFB" w:rsidP="00B6759D">
      <w:pPr>
        <w:ind w:firstLine="567"/>
        <w:jc w:val="both"/>
      </w:pPr>
    </w:p>
    <w:p w14:paraId="41225520" w14:textId="2A2FEC4C" w:rsidR="009D4C57" w:rsidRPr="00D73BDA" w:rsidRDefault="00D92AFB" w:rsidP="00BC1EF6">
      <w:pPr>
        <w:pStyle w:val="FORMATTEXT"/>
        <w:jc w:val="center"/>
        <w:rPr>
          <w:color w:val="000001"/>
        </w:rPr>
      </w:pPr>
      <w:r>
        <w:rPr>
          <w:b/>
          <w:bCs/>
          <w:color w:val="000001"/>
        </w:rPr>
        <w:t>6</w:t>
      </w:r>
      <w:r w:rsidR="009D4C57" w:rsidRPr="00D73BDA">
        <w:rPr>
          <w:b/>
          <w:bCs/>
          <w:color w:val="000001"/>
        </w:rPr>
        <w:t>. </w:t>
      </w:r>
      <w:r w:rsidR="00BC1EF6">
        <w:rPr>
          <w:b/>
          <w:bCs/>
          <w:color w:val="000001"/>
        </w:rPr>
        <w:t>РЕСУРСНОЕ ОБЕСПЕЧЕНИЕ ПРОГРАММЫ</w:t>
      </w:r>
    </w:p>
    <w:p w14:paraId="672771A9" w14:textId="77777777" w:rsidR="009D4C57" w:rsidRPr="00D73BDA" w:rsidRDefault="009D4C57" w:rsidP="009D4C57">
      <w:pPr>
        <w:ind w:firstLine="709"/>
        <w:jc w:val="both"/>
        <w:rPr>
          <w:color w:val="000000"/>
        </w:rPr>
      </w:pPr>
      <w:r w:rsidRPr="00D73BDA">
        <w:rPr>
          <w:color w:val="000000"/>
        </w:rPr>
        <w:t>Источником обеспечения Программы являются средства районного бюджета.</w:t>
      </w:r>
    </w:p>
    <w:p w14:paraId="6F405B80" w14:textId="77777777" w:rsidR="009D4C57" w:rsidRPr="00D73BDA" w:rsidRDefault="009D4C57" w:rsidP="009D4C57">
      <w:pPr>
        <w:ind w:firstLine="708"/>
        <w:jc w:val="both"/>
      </w:pPr>
      <w:r w:rsidRPr="00D73BDA">
        <w:t>Сумма выделяемых средств в течении года уточняется в соответствии с изменениями в бюджет поселения.</w:t>
      </w:r>
    </w:p>
    <w:p w14:paraId="593F4DEE" w14:textId="77777777" w:rsidR="009D4C57" w:rsidRPr="00D73BDA" w:rsidRDefault="009D4C57" w:rsidP="009D4C57">
      <w:r w:rsidRPr="00D73BDA">
        <w:t xml:space="preserve"> 450,0  тыс. рублей, в т.ч. по годам</w:t>
      </w:r>
    </w:p>
    <w:p w14:paraId="6C9D8ED5" w14:textId="417951C7" w:rsidR="009D4C57" w:rsidRPr="00D73BDA" w:rsidRDefault="009D4C57" w:rsidP="009D4C57">
      <w:pPr>
        <w:jc w:val="both"/>
      </w:pPr>
      <w:r w:rsidRPr="00D73BDA">
        <w:t>-2025 год – 150, 0 , (</w:t>
      </w:r>
      <w:proofErr w:type="spellStart"/>
      <w:r w:rsidRPr="00D73BDA">
        <w:t>прогнозно</w:t>
      </w:r>
      <w:proofErr w:type="spellEnd"/>
      <w:r w:rsidRPr="00D73BDA">
        <w:t xml:space="preserve">); </w:t>
      </w:r>
    </w:p>
    <w:p w14:paraId="737D6661" w14:textId="7AFB1F18" w:rsidR="009D4C57" w:rsidRPr="00D73BDA" w:rsidRDefault="009D4C57" w:rsidP="009D4C57">
      <w:pPr>
        <w:jc w:val="both"/>
      </w:pPr>
      <w:r w:rsidRPr="00D73BDA">
        <w:t>-2026 год – 150,0 (</w:t>
      </w:r>
      <w:proofErr w:type="spellStart"/>
      <w:r w:rsidRPr="00D73BDA">
        <w:t>прогнозно</w:t>
      </w:r>
      <w:proofErr w:type="spellEnd"/>
      <w:r w:rsidRPr="00D73BDA">
        <w:t>)</w:t>
      </w:r>
    </w:p>
    <w:p w14:paraId="2C345973" w14:textId="77E88E84" w:rsidR="009D4C57" w:rsidRPr="00D73BDA" w:rsidRDefault="009D4C57" w:rsidP="009D4C57">
      <w:pPr>
        <w:jc w:val="both"/>
      </w:pPr>
      <w:r w:rsidRPr="00D73BDA">
        <w:t>-2027 год – 150,0 (</w:t>
      </w:r>
      <w:proofErr w:type="spellStart"/>
      <w:r w:rsidRPr="00D73BDA">
        <w:t>прогнозно</w:t>
      </w:r>
      <w:proofErr w:type="spellEnd"/>
      <w:r w:rsidRPr="00D73BDA">
        <w:t>)</w:t>
      </w:r>
    </w:p>
    <w:p w14:paraId="6F585928" w14:textId="77777777" w:rsidR="009D4C57" w:rsidRPr="00D73BDA" w:rsidRDefault="009D4C57" w:rsidP="009D4C57">
      <w:pPr>
        <w:ind w:firstLine="708"/>
        <w:jc w:val="both"/>
      </w:pPr>
      <w:r w:rsidRPr="00D73BDA">
        <w:t xml:space="preserve"> Вопросы обеспечения материальными ресурсами, необходимыми для выполнения Программы, решаются самостоятельно исполнителями соответствующих мероприятий.</w:t>
      </w:r>
    </w:p>
    <w:p w14:paraId="3D9EC346" w14:textId="77777777" w:rsidR="009D4C57" w:rsidRPr="00D73BDA" w:rsidRDefault="009D4C57" w:rsidP="00B6759D">
      <w:pPr>
        <w:ind w:firstLine="567"/>
        <w:jc w:val="both"/>
      </w:pPr>
    </w:p>
    <w:p w14:paraId="168A0A09" w14:textId="736EC736" w:rsidR="009D4C57" w:rsidRPr="00D73BDA" w:rsidRDefault="00D92AFB" w:rsidP="00263F86">
      <w:pPr>
        <w:pStyle w:val="FORMAT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7</w:t>
      </w:r>
      <w:r w:rsidR="009D4C57" w:rsidRPr="00D73BDA">
        <w:rPr>
          <w:b/>
          <w:bCs/>
          <w:color w:val="000001"/>
        </w:rPr>
        <w:t>.</w:t>
      </w:r>
      <w:r w:rsidR="00BC1EF6">
        <w:rPr>
          <w:b/>
          <w:bCs/>
          <w:color w:val="000001"/>
        </w:rPr>
        <w:t xml:space="preserve"> ОРГАНИЗИЦИЯ УПРАВЛЕНИЯ РЕАЛИЗАЦИЕЙ ПРОГРАММЫ И КОНТРОЛЬ ЗА ХОДОМ ЕЕ ВЫПОЛНЕНИЯ</w:t>
      </w:r>
    </w:p>
    <w:p w14:paraId="48AFBC88" w14:textId="77777777" w:rsidR="009D4C57" w:rsidRPr="00D73BDA" w:rsidRDefault="009D4C57" w:rsidP="009D4C57">
      <w:pPr>
        <w:pStyle w:val="FORMATTEXT"/>
        <w:ind w:firstLine="709"/>
        <w:jc w:val="center"/>
        <w:rPr>
          <w:b/>
          <w:bCs/>
          <w:color w:val="000001"/>
        </w:rPr>
      </w:pPr>
    </w:p>
    <w:p w14:paraId="18E08F44" w14:textId="636FC8EB" w:rsidR="009D4C57" w:rsidRPr="00D73BDA" w:rsidRDefault="009D4C57" w:rsidP="009D4C57">
      <w:pPr>
        <w:pStyle w:val="FORMATTEXT"/>
        <w:ind w:firstLine="708"/>
        <w:jc w:val="both"/>
        <w:rPr>
          <w:color w:val="000001"/>
          <w:spacing w:val="-2"/>
        </w:rPr>
      </w:pPr>
      <w:r w:rsidRPr="00D73BDA">
        <w:rPr>
          <w:spacing w:val="-4"/>
        </w:rPr>
        <w:t>Организация управления реализацией</w:t>
      </w:r>
      <w:r w:rsidRPr="00D73BDA">
        <w:rPr>
          <w:color w:val="000001"/>
          <w:spacing w:val="-4"/>
        </w:rPr>
        <w:t xml:space="preserve"> Программы и контроль за ходом ее выполнения</w:t>
      </w:r>
      <w:r w:rsidRPr="00D73BDA">
        <w:rPr>
          <w:color w:val="000001"/>
        </w:rPr>
        <w:t xml:space="preserve"> </w:t>
      </w:r>
      <w:r w:rsidRPr="00D73BDA">
        <w:rPr>
          <w:color w:val="000001"/>
          <w:spacing w:val="-2"/>
        </w:rPr>
        <w:t>будут осуществл</w:t>
      </w:r>
      <w:r w:rsidRPr="00D73BDA">
        <w:rPr>
          <w:spacing w:val="-2"/>
        </w:rPr>
        <w:t>яться</w:t>
      </w:r>
      <w:r w:rsidRPr="00D73BDA">
        <w:rPr>
          <w:color w:val="000001"/>
          <w:spacing w:val="-2"/>
        </w:rPr>
        <w:t xml:space="preserve"> </w:t>
      </w:r>
      <w:r w:rsidR="00F62B64" w:rsidRPr="00D73BDA">
        <w:rPr>
          <w:color w:val="000001"/>
          <w:spacing w:val="-2"/>
        </w:rPr>
        <w:t>заместителем главы администрации Воскресенского</w:t>
      </w:r>
      <w:r w:rsidRPr="00D73BDA">
        <w:rPr>
          <w:color w:val="000001"/>
          <w:spacing w:val="-2"/>
        </w:rPr>
        <w:t xml:space="preserve"> муниципаль</w:t>
      </w:r>
      <w:r w:rsidR="00F62B64" w:rsidRPr="00D73BDA">
        <w:rPr>
          <w:color w:val="000001"/>
          <w:spacing w:val="-2"/>
        </w:rPr>
        <w:t>ного района Саратовской области по социальной сфере.</w:t>
      </w:r>
    </w:p>
    <w:p w14:paraId="79E4DFB8" w14:textId="161E71F1" w:rsidR="009D4C57" w:rsidRPr="00D73BDA" w:rsidRDefault="00D92AFB" w:rsidP="00263F86">
      <w:pPr>
        <w:pStyle w:val="FORMAT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8</w:t>
      </w:r>
      <w:r w:rsidR="009D4C57" w:rsidRPr="00D73BDA">
        <w:rPr>
          <w:b/>
          <w:bCs/>
          <w:color w:val="000001"/>
        </w:rPr>
        <w:t>. </w:t>
      </w:r>
      <w:r w:rsidR="00BC1EF6">
        <w:rPr>
          <w:b/>
          <w:bCs/>
          <w:color w:val="000001"/>
        </w:rPr>
        <w:t xml:space="preserve"> ОЦЕНКА ЭФФЕКТИВНОСТИ РЕАЛИЗАЦИИ ПРОГРАММЫ С ПЕРЕЧНЕМ ЦЕЛЕВЫХ ПОКАЗАТЕЛЕЙ И ИНДИКАТОРОВ, ХАКАРТЕРИЗУЮЩИХ УРОВЕНЬ ДОСТИЖЕНИЯ ЦЕЛИ ПРОГРАММЫ И ЕЕ РЕЗУЛЬТАТИВНОСТЬ </w:t>
      </w:r>
    </w:p>
    <w:p w14:paraId="0EB62355" w14:textId="77777777" w:rsidR="009D4C57" w:rsidRPr="00D73BDA" w:rsidRDefault="009D4C57" w:rsidP="00B6759D">
      <w:pPr>
        <w:ind w:firstLine="567"/>
        <w:jc w:val="both"/>
      </w:pPr>
    </w:p>
    <w:p w14:paraId="248273C2" w14:textId="77777777" w:rsidR="008B7850" w:rsidRDefault="00F62B64" w:rsidP="00F62B64">
      <w:pPr>
        <w:suppressAutoHyphens/>
        <w:ind w:firstLine="567"/>
        <w:jc w:val="both"/>
      </w:pPr>
      <w:r w:rsidRPr="00D73BDA">
        <w:t xml:space="preserve"> </w:t>
      </w:r>
    </w:p>
    <w:p w14:paraId="13407A08" w14:textId="77777777" w:rsidR="008B7850" w:rsidRPr="008B7850" w:rsidRDefault="008B7850" w:rsidP="008B7850">
      <w:pPr>
        <w:shd w:val="clear" w:color="auto" w:fill="FFFFFF"/>
        <w:ind w:firstLine="540"/>
        <w:jc w:val="both"/>
        <w:rPr>
          <w:rFonts w:ascii="Arial" w:hAnsi="Arial" w:cs="Arial"/>
          <w:color w:val="1A1A1A"/>
        </w:rPr>
      </w:pPr>
      <w:r w:rsidRPr="008B7850">
        <w:rPr>
          <w:color w:val="1A1A1A"/>
        </w:rPr>
        <w:t>Ответственность за реализацию основных мероприятий  и достижение утвержденных значений целевых индикаторов  несут исполнители основных мероприятий программы.</w:t>
      </w:r>
    </w:p>
    <w:p w14:paraId="2B964E1D" w14:textId="77777777" w:rsidR="008B7850" w:rsidRPr="008B7850" w:rsidRDefault="008B7850" w:rsidP="008B7850">
      <w:pPr>
        <w:shd w:val="clear" w:color="auto" w:fill="FFFFFF"/>
        <w:ind w:firstLine="540"/>
        <w:jc w:val="both"/>
        <w:rPr>
          <w:rFonts w:ascii="Arial" w:hAnsi="Arial" w:cs="Arial"/>
          <w:color w:val="1A1A1A"/>
        </w:rPr>
      </w:pPr>
      <w:r w:rsidRPr="008B7850">
        <w:rPr>
          <w:color w:val="1A1A1A"/>
        </w:rPr>
        <w:t>Контроль за исполнением муниципальной программы включает:</w:t>
      </w:r>
    </w:p>
    <w:p w14:paraId="403F73C5" w14:textId="77777777" w:rsidR="008B7850" w:rsidRPr="008B7850" w:rsidRDefault="008B7850" w:rsidP="008B7850">
      <w:pPr>
        <w:shd w:val="clear" w:color="auto" w:fill="FFFFFF"/>
        <w:jc w:val="both"/>
        <w:rPr>
          <w:rFonts w:ascii="Arial" w:hAnsi="Arial" w:cs="Arial"/>
          <w:color w:val="1A1A1A"/>
        </w:rPr>
      </w:pPr>
      <w:r w:rsidRPr="008B7850">
        <w:rPr>
          <w:color w:val="1A1A1A"/>
        </w:rPr>
        <w:t>            - полугодовую отчетность о реализации мероприятий муниципальной программы;</w:t>
      </w:r>
    </w:p>
    <w:p w14:paraId="5D49201C" w14:textId="77777777" w:rsidR="008B7850" w:rsidRPr="008B7850" w:rsidRDefault="008B7850" w:rsidP="008B7850">
      <w:pPr>
        <w:shd w:val="clear" w:color="auto" w:fill="FFFFFF"/>
        <w:jc w:val="both"/>
        <w:rPr>
          <w:rFonts w:ascii="Arial" w:hAnsi="Arial" w:cs="Arial"/>
          <w:color w:val="1A1A1A"/>
        </w:rPr>
      </w:pPr>
      <w:r w:rsidRPr="008B7850">
        <w:rPr>
          <w:color w:val="1A1A1A"/>
        </w:rPr>
        <w:t>             -контроль за качеством реализуемых программных мероприятий;</w:t>
      </w:r>
    </w:p>
    <w:p w14:paraId="754DC306" w14:textId="386427C0" w:rsidR="008B7850" w:rsidRPr="008B7850" w:rsidRDefault="008B7850" w:rsidP="008B7850">
      <w:pPr>
        <w:shd w:val="clear" w:color="auto" w:fill="FFFFFF"/>
        <w:jc w:val="both"/>
        <w:rPr>
          <w:rFonts w:ascii="Arial" w:hAnsi="Arial" w:cs="Arial"/>
          <w:color w:val="1A1A1A"/>
        </w:rPr>
      </w:pPr>
      <w:r w:rsidRPr="008B7850">
        <w:rPr>
          <w:color w:val="1A1A1A"/>
        </w:rPr>
        <w:t>            - ежегодный мониторинг эффективности реализации муниципальной программы.</w:t>
      </w:r>
    </w:p>
    <w:p w14:paraId="02BA0DB2" w14:textId="3B9F9CC3" w:rsidR="00F62B64" w:rsidRPr="00D73BDA" w:rsidRDefault="00F62B64" w:rsidP="00F62B64">
      <w:pPr>
        <w:suppressAutoHyphens/>
        <w:ind w:firstLine="567"/>
        <w:jc w:val="both"/>
      </w:pPr>
      <w:r w:rsidRPr="00D73BDA">
        <w:t>Важнейшим результатом реализации Программы станет увеличение числа занимающихся физической культурой и спортом и людей, ведущих здоровый образ жизни, что позволит укрепить здоровье жителей Воскресенского муниципального района, также позволит предотвратить их вовлечение в преступную и антиобщественную деятельность. Совокупность программных мероприятий при ее полной реализации позволит существенным образом повысить интерес детей, подростков, молодежи к занятиям физической культурой и спортом, удовлетворить их потребность в физической нагрузке, разработать и внедрить новые технологии физкультурно-оздоровительной и спортивной работы. По экспертным оценкам конкретные проекты внедрения новых форм организации физкультурно-оздоровительной работы с детьми, подростками и взрослым населением позволят в 2-3 раза увеличить число занимающихся. Такое увеличение количества занимающихся позволит сэкономить средства, затрачиваемые сегодня на лечение заболеваний и содержание преступников. Социально ориентированная физкультурно-спортивная работа среди учащихся и юных спортсменов, направленная на профилактику асоциального поведения, позволит предотвратить процессы вовлечения в преступную деятельность примерно 10-15% молодежи. Эффективность реализации программы в целом оценивается на основе:</w:t>
      </w:r>
    </w:p>
    <w:p w14:paraId="36AC04FC" w14:textId="77777777" w:rsidR="00F62B64" w:rsidRPr="00D73BDA" w:rsidRDefault="00F62B64" w:rsidP="00F62B64">
      <w:pPr>
        <w:ind w:firstLine="567"/>
        <w:jc w:val="both"/>
      </w:pPr>
      <w:r w:rsidRPr="00D73BDA">
        <w:t>- увеличения числа занимающихся физической культурой и спортом;</w:t>
      </w:r>
    </w:p>
    <w:p w14:paraId="00480E8C" w14:textId="77777777" w:rsidR="00F62B64" w:rsidRPr="00D73BDA" w:rsidRDefault="00F62B64" w:rsidP="00F62B64">
      <w:pPr>
        <w:ind w:firstLine="567"/>
        <w:jc w:val="both"/>
      </w:pPr>
      <w:r w:rsidRPr="00D73BDA">
        <w:t>- улучшения материально-технической базы с целью создания благоприятных условий для занятия физической культурой и спортом;</w:t>
      </w:r>
    </w:p>
    <w:p w14:paraId="6762B08D" w14:textId="77777777" w:rsidR="00F62B64" w:rsidRPr="00D73BDA" w:rsidRDefault="00F62B64" w:rsidP="00F62B64">
      <w:pPr>
        <w:ind w:firstLine="567"/>
        <w:jc w:val="both"/>
      </w:pPr>
      <w:r w:rsidRPr="00D73BDA">
        <w:t>- достижения результатов Воскресенскими спортсменами на районных и областных соревнованиях.</w:t>
      </w:r>
    </w:p>
    <w:p w14:paraId="7C76319E" w14:textId="005FB6E2" w:rsidR="009D4C57" w:rsidRPr="00D73BDA" w:rsidRDefault="009D4C57" w:rsidP="00F62B64">
      <w:pPr>
        <w:ind w:firstLine="567"/>
        <w:jc w:val="both"/>
      </w:pPr>
    </w:p>
    <w:p w14:paraId="5D5A6E03" w14:textId="77777777" w:rsidR="009D4C57" w:rsidRPr="00D73BDA" w:rsidRDefault="009D4C57" w:rsidP="00B6759D">
      <w:pPr>
        <w:ind w:firstLine="567"/>
        <w:jc w:val="both"/>
      </w:pPr>
    </w:p>
    <w:p w14:paraId="7AD572EA" w14:textId="77777777" w:rsidR="00F62B64" w:rsidRPr="00D73BDA" w:rsidRDefault="00F62B64" w:rsidP="00B6759D">
      <w:pPr>
        <w:ind w:firstLine="567"/>
        <w:jc w:val="both"/>
      </w:pPr>
    </w:p>
    <w:p w14:paraId="69A68480" w14:textId="77777777" w:rsidR="00F62B64" w:rsidRDefault="00F62B64" w:rsidP="00B6759D">
      <w:pPr>
        <w:ind w:firstLine="567"/>
        <w:jc w:val="both"/>
      </w:pPr>
    </w:p>
    <w:p w14:paraId="34360854" w14:textId="77777777" w:rsidR="00F62B64" w:rsidRDefault="00F62B64" w:rsidP="00B6759D">
      <w:pPr>
        <w:ind w:firstLine="567"/>
        <w:jc w:val="both"/>
      </w:pPr>
    </w:p>
    <w:p w14:paraId="17EA5297" w14:textId="77777777" w:rsidR="00F62B64" w:rsidRDefault="00F62B64" w:rsidP="00B6759D">
      <w:pPr>
        <w:ind w:firstLine="567"/>
        <w:jc w:val="both"/>
      </w:pPr>
    </w:p>
    <w:p w14:paraId="136F16B1" w14:textId="77777777" w:rsidR="00F62B64" w:rsidRDefault="00F62B64" w:rsidP="00B6759D">
      <w:pPr>
        <w:ind w:firstLine="567"/>
        <w:jc w:val="both"/>
      </w:pPr>
    </w:p>
    <w:p w14:paraId="27C641BE" w14:textId="77777777" w:rsidR="00F62B64" w:rsidRDefault="00F62B64" w:rsidP="00B6759D">
      <w:pPr>
        <w:ind w:firstLine="567"/>
        <w:jc w:val="both"/>
      </w:pPr>
    </w:p>
    <w:p w14:paraId="7BD4EDC3" w14:textId="77777777" w:rsidR="00F62B64" w:rsidRDefault="00F62B64" w:rsidP="00B6759D">
      <w:pPr>
        <w:ind w:firstLine="567"/>
        <w:jc w:val="both"/>
      </w:pPr>
    </w:p>
    <w:p w14:paraId="32B24694" w14:textId="77777777" w:rsidR="00F62B64" w:rsidRDefault="00F62B64" w:rsidP="00B6759D">
      <w:pPr>
        <w:ind w:firstLine="567"/>
        <w:jc w:val="both"/>
      </w:pPr>
    </w:p>
    <w:p w14:paraId="7C4A759A" w14:textId="77777777" w:rsidR="00F62B64" w:rsidRDefault="00F62B64" w:rsidP="00B6759D">
      <w:pPr>
        <w:ind w:firstLine="567"/>
        <w:jc w:val="both"/>
      </w:pPr>
    </w:p>
    <w:p w14:paraId="4F8E8CFB" w14:textId="77777777" w:rsidR="00F62B64" w:rsidRDefault="00F62B64" w:rsidP="00B6759D">
      <w:pPr>
        <w:ind w:firstLine="567"/>
        <w:jc w:val="both"/>
      </w:pPr>
    </w:p>
    <w:p w14:paraId="2AC352B9" w14:textId="77777777" w:rsidR="00F62B64" w:rsidRDefault="00F62B64" w:rsidP="00B6759D">
      <w:pPr>
        <w:ind w:firstLine="567"/>
        <w:jc w:val="both"/>
      </w:pPr>
    </w:p>
    <w:p w14:paraId="22495F5F" w14:textId="77777777" w:rsidR="00F62B64" w:rsidRDefault="00F62B64" w:rsidP="00B6759D">
      <w:pPr>
        <w:ind w:firstLine="567"/>
        <w:jc w:val="both"/>
      </w:pPr>
    </w:p>
    <w:p w14:paraId="73DC8305" w14:textId="77777777" w:rsidR="00F62B64" w:rsidRDefault="00F62B64" w:rsidP="00B6759D">
      <w:pPr>
        <w:ind w:firstLine="567"/>
        <w:jc w:val="both"/>
      </w:pPr>
    </w:p>
    <w:p w14:paraId="6D9B49E7" w14:textId="77777777" w:rsidR="00F62B64" w:rsidRDefault="00F62B64" w:rsidP="00B6759D">
      <w:pPr>
        <w:ind w:firstLine="567"/>
        <w:jc w:val="both"/>
      </w:pPr>
    </w:p>
    <w:p w14:paraId="1658C08D" w14:textId="77777777" w:rsidR="00F62B64" w:rsidRDefault="00F62B64" w:rsidP="00D92AFB">
      <w:pPr>
        <w:jc w:val="both"/>
      </w:pPr>
    </w:p>
    <w:p w14:paraId="65DFA302" w14:textId="77777777" w:rsidR="00F62B64" w:rsidRDefault="00F62B64" w:rsidP="00B6759D">
      <w:pPr>
        <w:ind w:firstLine="567"/>
        <w:jc w:val="both"/>
      </w:pPr>
    </w:p>
    <w:p w14:paraId="249E4DE6" w14:textId="77777777" w:rsidR="00F62B64" w:rsidRDefault="00F62B64" w:rsidP="00D92AFB">
      <w:pPr>
        <w:jc w:val="both"/>
        <w:sectPr w:rsidR="00F62B64" w:rsidSect="00F62B64">
          <w:footerReference w:type="even" r:id="rId9"/>
          <w:footerReference w:type="default" r:id="rId10"/>
          <w:pgSz w:w="11906" w:h="16838"/>
          <w:pgMar w:top="426" w:right="707" w:bottom="142" w:left="1418" w:header="720" w:footer="720" w:gutter="0"/>
          <w:cols w:space="708"/>
          <w:docGrid w:linePitch="360"/>
        </w:sectPr>
      </w:pPr>
    </w:p>
    <w:p w14:paraId="694232DE" w14:textId="77777777" w:rsidR="00D73BDA" w:rsidRDefault="00D73BDA" w:rsidP="00D73BDA">
      <w:pPr>
        <w:ind w:firstLine="567"/>
        <w:jc w:val="right"/>
        <w:rPr>
          <w:sz w:val="20"/>
        </w:rPr>
      </w:pPr>
    </w:p>
    <w:p w14:paraId="4F6A2281" w14:textId="77777777" w:rsidR="0098547B" w:rsidRDefault="0098547B" w:rsidP="00D73BDA">
      <w:pPr>
        <w:ind w:firstLine="567"/>
        <w:jc w:val="right"/>
        <w:rPr>
          <w:sz w:val="20"/>
        </w:rPr>
      </w:pPr>
    </w:p>
    <w:p w14:paraId="61866DF9" w14:textId="5EA2A853" w:rsidR="00B6759D" w:rsidRPr="00F90389" w:rsidRDefault="00B6759D" w:rsidP="00B6759D">
      <w:pPr>
        <w:pStyle w:val="ab"/>
        <w:tabs>
          <w:tab w:val="left" w:pos="8364"/>
        </w:tabs>
        <w:ind w:firstLine="10773"/>
        <w:jc w:val="right"/>
        <w:rPr>
          <w:rFonts w:ascii="Times New Roman" w:hAnsi="Times New Roman" w:cs="Times New Roman"/>
        </w:rPr>
      </w:pPr>
      <w:r w:rsidRPr="00F90389">
        <w:rPr>
          <w:rFonts w:ascii="Times New Roman" w:hAnsi="Times New Roman" w:cs="Times New Roman"/>
        </w:rPr>
        <w:t>Приложение</w:t>
      </w:r>
      <w:r w:rsidR="0098547B">
        <w:rPr>
          <w:rFonts w:ascii="Times New Roman" w:hAnsi="Times New Roman" w:cs="Times New Roman"/>
        </w:rPr>
        <w:t>№ 1</w:t>
      </w:r>
      <w:r w:rsidRPr="00F90389">
        <w:rPr>
          <w:rFonts w:ascii="Times New Roman" w:hAnsi="Times New Roman" w:cs="Times New Roman"/>
        </w:rPr>
        <w:t xml:space="preserve"> к муниципальной программе</w:t>
      </w:r>
    </w:p>
    <w:p w14:paraId="7D35C457" w14:textId="77777777" w:rsidR="00B6759D" w:rsidRPr="00F90389" w:rsidRDefault="00B6759D" w:rsidP="00B6759D">
      <w:pPr>
        <w:pStyle w:val="ab"/>
        <w:tabs>
          <w:tab w:val="left" w:pos="8364"/>
        </w:tabs>
        <w:jc w:val="right"/>
        <w:rPr>
          <w:rStyle w:val="aa"/>
          <w:rFonts w:ascii="Times New Roman" w:eastAsia="Lucida Sans Unicode" w:hAnsi="Times New Roman" w:cs="Times New Roman"/>
          <w:b w:val="0"/>
          <w:bCs/>
          <w:color w:val="auto"/>
          <w:sz w:val="20"/>
        </w:rPr>
      </w:pPr>
      <w:r w:rsidRPr="00F90389">
        <w:rPr>
          <w:rStyle w:val="aa"/>
          <w:rFonts w:ascii="Times New Roman" w:eastAsia="Lucida Sans Unicode" w:hAnsi="Times New Roman" w:cs="Times New Roman"/>
          <w:b w:val="0"/>
          <w:bCs/>
          <w:color w:val="auto"/>
          <w:sz w:val="20"/>
        </w:rPr>
        <w:t xml:space="preserve">«Развитие физической культуры и спорта в </w:t>
      </w:r>
    </w:p>
    <w:p w14:paraId="12BA4A79" w14:textId="77777777" w:rsidR="00B6759D" w:rsidRPr="00F90389" w:rsidRDefault="00B6759D" w:rsidP="00B6759D">
      <w:pPr>
        <w:pStyle w:val="ab"/>
        <w:tabs>
          <w:tab w:val="left" w:pos="8364"/>
        </w:tabs>
        <w:jc w:val="right"/>
        <w:rPr>
          <w:rStyle w:val="aa"/>
          <w:rFonts w:ascii="Times New Roman" w:eastAsia="Lucida Sans Unicode" w:hAnsi="Times New Roman" w:cs="Times New Roman"/>
          <w:b w:val="0"/>
          <w:bCs/>
          <w:color w:val="auto"/>
          <w:sz w:val="20"/>
        </w:rPr>
      </w:pPr>
      <w:r w:rsidRPr="00F90389">
        <w:rPr>
          <w:rStyle w:val="aa"/>
          <w:rFonts w:ascii="Times New Roman" w:eastAsia="Lucida Sans Unicode" w:hAnsi="Times New Roman" w:cs="Times New Roman"/>
          <w:b w:val="0"/>
          <w:bCs/>
          <w:color w:val="auto"/>
          <w:sz w:val="20"/>
        </w:rPr>
        <w:t>Воскресенском районе Саратовской области»</w:t>
      </w:r>
    </w:p>
    <w:p w14:paraId="0FC7CA05" w14:textId="77777777" w:rsidR="00B6759D" w:rsidRPr="00F90389" w:rsidRDefault="00B6759D" w:rsidP="00B6759D">
      <w:pPr>
        <w:autoSpaceDE w:val="0"/>
        <w:autoSpaceDN w:val="0"/>
        <w:adjustRightInd w:val="0"/>
        <w:rPr>
          <w:b/>
        </w:rPr>
      </w:pPr>
    </w:p>
    <w:p w14:paraId="7E9DCEEB" w14:textId="77777777" w:rsidR="00B6759D" w:rsidRPr="0098547B" w:rsidRDefault="00B6759D" w:rsidP="00B6759D">
      <w:pPr>
        <w:autoSpaceDE w:val="0"/>
        <w:autoSpaceDN w:val="0"/>
        <w:adjustRightInd w:val="0"/>
        <w:jc w:val="center"/>
        <w:rPr>
          <w:b/>
        </w:rPr>
      </w:pPr>
      <w:r w:rsidRPr="0098547B">
        <w:rPr>
          <w:b/>
        </w:rPr>
        <w:t>ПЕРЕЧЕНЬ МЕРОПРИЯТИЙ</w:t>
      </w:r>
    </w:p>
    <w:p w14:paraId="07181AEA" w14:textId="77777777" w:rsidR="00B6759D" w:rsidRPr="0098547B" w:rsidRDefault="00B6759D" w:rsidP="00B675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47B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физической культуры и спорта в Воскресенском районе Саратовской области»</w:t>
      </w:r>
    </w:p>
    <w:p w14:paraId="42CD3B21" w14:textId="77777777" w:rsidR="00B6759D" w:rsidRPr="004F701E" w:rsidRDefault="00B6759D" w:rsidP="00B6759D">
      <w:pPr>
        <w:pStyle w:val="ConsPlusTitle"/>
        <w:jc w:val="center"/>
        <w:rPr>
          <w:b w:val="0"/>
          <w:sz w:val="24"/>
          <w:szCs w:val="24"/>
          <w:u w:val="single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4449"/>
        <w:gridCol w:w="1694"/>
        <w:gridCol w:w="2864"/>
        <w:gridCol w:w="1574"/>
        <w:gridCol w:w="1413"/>
        <w:gridCol w:w="1554"/>
        <w:gridCol w:w="1242"/>
      </w:tblGrid>
      <w:tr w:rsidR="00B6759D" w:rsidRPr="00046784" w14:paraId="5EA84BC7" w14:textId="77777777" w:rsidTr="0098547B">
        <w:tc>
          <w:tcPr>
            <w:tcW w:w="486" w:type="dxa"/>
            <w:vMerge w:val="restart"/>
            <w:shd w:val="clear" w:color="auto" w:fill="auto"/>
          </w:tcPr>
          <w:p w14:paraId="56623CB3" w14:textId="77777777" w:rsidR="00B6759D" w:rsidRPr="00046784" w:rsidRDefault="00B6759D" w:rsidP="00954ADF">
            <w:pPr>
              <w:jc w:val="center"/>
              <w:rPr>
                <w:sz w:val="20"/>
                <w:szCs w:val="20"/>
              </w:rPr>
            </w:pPr>
            <w:r w:rsidRPr="00046784">
              <w:rPr>
                <w:sz w:val="20"/>
                <w:szCs w:val="20"/>
              </w:rPr>
              <w:t>№ п/п</w:t>
            </w:r>
          </w:p>
        </w:tc>
        <w:tc>
          <w:tcPr>
            <w:tcW w:w="4449" w:type="dxa"/>
            <w:vMerge w:val="restart"/>
            <w:shd w:val="clear" w:color="auto" w:fill="auto"/>
            <w:vAlign w:val="center"/>
          </w:tcPr>
          <w:p w14:paraId="11BF8575" w14:textId="77777777" w:rsidR="00B6759D" w:rsidRPr="00046784" w:rsidRDefault="00B6759D" w:rsidP="00954ADF">
            <w:pPr>
              <w:jc w:val="center"/>
              <w:rPr>
                <w:sz w:val="20"/>
                <w:szCs w:val="20"/>
              </w:rPr>
            </w:pPr>
            <w:r w:rsidRPr="0004678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94" w:type="dxa"/>
            <w:vMerge w:val="restart"/>
            <w:shd w:val="clear" w:color="auto" w:fill="auto"/>
          </w:tcPr>
          <w:p w14:paraId="7B6F9897" w14:textId="77777777" w:rsidR="00B6759D" w:rsidRPr="00046784" w:rsidRDefault="00B6759D" w:rsidP="00954AD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046784">
              <w:rPr>
                <w:rFonts w:ascii="Times New Roman" w:hAnsi="Times New Roman" w:cs="Times New Roman"/>
                <w:b w:val="0"/>
              </w:rPr>
              <w:t xml:space="preserve">Срок реализации </w:t>
            </w:r>
          </w:p>
        </w:tc>
        <w:tc>
          <w:tcPr>
            <w:tcW w:w="2864" w:type="dxa"/>
            <w:vMerge w:val="restart"/>
            <w:shd w:val="clear" w:color="auto" w:fill="auto"/>
          </w:tcPr>
          <w:p w14:paraId="033DD6D0" w14:textId="77777777" w:rsidR="00B6759D" w:rsidRPr="00046784" w:rsidRDefault="00B6759D" w:rsidP="00954AD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046784">
              <w:rPr>
                <w:rFonts w:ascii="Times New Roman" w:hAnsi="Times New Roman" w:cs="Times New Roman"/>
                <w:b w:val="0"/>
              </w:rPr>
              <w:t xml:space="preserve">Источник финансирования </w:t>
            </w:r>
          </w:p>
        </w:tc>
        <w:tc>
          <w:tcPr>
            <w:tcW w:w="1574" w:type="dxa"/>
            <w:vMerge w:val="restart"/>
            <w:shd w:val="clear" w:color="auto" w:fill="auto"/>
          </w:tcPr>
          <w:p w14:paraId="7666AA13" w14:textId="77777777" w:rsidR="00B6759D" w:rsidRPr="00046784" w:rsidRDefault="00B6759D" w:rsidP="00954AD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046784">
              <w:rPr>
                <w:rFonts w:ascii="Times New Roman" w:hAnsi="Times New Roman" w:cs="Times New Roman"/>
                <w:b w:val="0"/>
              </w:rPr>
              <w:t xml:space="preserve">Сумма расходов, всего (тыс. руб.) </w:t>
            </w:r>
          </w:p>
        </w:tc>
        <w:tc>
          <w:tcPr>
            <w:tcW w:w="4209" w:type="dxa"/>
            <w:gridSpan w:val="3"/>
            <w:shd w:val="clear" w:color="auto" w:fill="auto"/>
          </w:tcPr>
          <w:p w14:paraId="5B9783CE" w14:textId="77777777" w:rsidR="00B6759D" w:rsidRPr="00046784" w:rsidRDefault="00B6759D" w:rsidP="00954AD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046784">
              <w:rPr>
                <w:rFonts w:ascii="Times New Roman" w:hAnsi="Times New Roman" w:cs="Times New Roman"/>
                <w:b w:val="0"/>
              </w:rPr>
              <w:t>В том числе по годам реализации программы:</w:t>
            </w:r>
          </w:p>
        </w:tc>
      </w:tr>
      <w:tr w:rsidR="00B6759D" w:rsidRPr="00046784" w14:paraId="3B3D0B74" w14:textId="77777777" w:rsidTr="0098547B">
        <w:tc>
          <w:tcPr>
            <w:tcW w:w="486" w:type="dxa"/>
            <w:vMerge/>
            <w:shd w:val="clear" w:color="auto" w:fill="auto"/>
          </w:tcPr>
          <w:p w14:paraId="796FF83E" w14:textId="77777777" w:rsidR="00B6759D" w:rsidRPr="00046784" w:rsidRDefault="00B6759D" w:rsidP="00954A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9" w:type="dxa"/>
            <w:vMerge/>
            <w:shd w:val="clear" w:color="auto" w:fill="auto"/>
            <w:vAlign w:val="center"/>
          </w:tcPr>
          <w:p w14:paraId="57935264" w14:textId="77777777" w:rsidR="00B6759D" w:rsidRPr="00046784" w:rsidRDefault="00B6759D" w:rsidP="00954A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14:paraId="49CCA783" w14:textId="77777777" w:rsidR="00B6759D" w:rsidRPr="00046784" w:rsidRDefault="00B6759D" w:rsidP="00954AD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14:paraId="4B43169E" w14:textId="77777777" w:rsidR="00B6759D" w:rsidRPr="00046784" w:rsidRDefault="00B6759D" w:rsidP="00954AD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14:paraId="67C796EB" w14:textId="77777777" w:rsidR="00B6759D" w:rsidRPr="00046784" w:rsidRDefault="00B6759D" w:rsidP="00954AD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3" w:type="dxa"/>
            <w:shd w:val="clear" w:color="auto" w:fill="auto"/>
          </w:tcPr>
          <w:p w14:paraId="6EF5A84F" w14:textId="1F942AB7" w:rsidR="00B6759D" w:rsidRPr="00046784" w:rsidRDefault="00B6759D" w:rsidP="00954AD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046784">
              <w:rPr>
                <w:rFonts w:ascii="Times New Roman" w:hAnsi="Times New Roman" w:cs="Times New Roman"/>
                <w:b w:val="0"/>
              </w:rPr>
              <w:t>202</w:t>
            </w:r>
            <w:r w:rsidR="005056CD">
              <w:rPr>
                <w:rFonts w:ascii="Times New Roman" w:hAnsi="Times New Roman" w:cs="Times New Roman"/>
                <w:b w:val="0"/>
              </w:rPr>
              <w:t>5</w:t>
            </w:r>
            <w:r w:rsidRPr="00046784">
              <w:rPr>
                <w:rFonts w:ascii="Times New Roman" w:hAnsi="Times New Roman" w:cs="Times New Roman"/>
                <w:b w:val="0"/>
              </w:rPr>
              <w:t xml:space="preserve"> год</w:t>
            </w:r>
          </w:p>
        </w:tc>
        <w:tc>
          <w:tcPr>
            <w:tcW w:w="1554" w:type="dxa"/>
            <w:shd w:val="clear" w:color="auto" w:fill="auto"/>
          </w:tcPr>
          <w:p w14:paraId="6146D0F7" w14:textId="74002B4A" w:rsidR="00B6759D" w:rsidRPr="00046784" w:rsidRDefault="00B6759D" w:rsidP="00954AD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046784">
              <w:rPr>
                <w:rFonts w:ascii="Times New Roman" w:hAnsi="Times New Roman" w:cs="Times New Roman"/>
                <w:b w:val="0"/>
              </w:rPr>
              <w:t>202</w:t>
            </w:r>
            <w:r w:rsidR="005056CD">
              <w:rPr>
                <w:rFonts w:ascii="Times New Roman" w:hAnsi="Times New Roman" w:cs="Times New Roman"/>
                <w:b w:val="0"/>
              </w:rPr>
              <w:t>6</w:t>
            </w:r>
            <w:r w:rsidRPr="00046784">
              <w:rPr>
                <w:rFonts w:ascii="Times New Roman" w:hAnsi="Times New Roman" w:cs="Times New Roman"/>
                <w:b w:val="0"/>
              </w:rPr>
              <w:t xml:space="preserve"> год</w:t>
            </w:r>
          </w:p>
        </w:tc>
        <w:tc>
          <w:tcPr>
            <w:tcW w:w="1242" w:type="dxa"/>
            <w:shd w:val="clear" w:color="auto" w:fill="auto"/>
          </w:tcPr>
          <w:p w14:paraId="74CB6DB7" w14:textId="4F8876D3" w:rsidR="00B6759D" w:rsidRPr="00046784" w:rsidRDefault="00B6759D" w:rsidP="00954AD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046784">
              <w:rPr>
                <w:rFonts w:ascii="Times New Roman" w:hAnsi="Times New Roman" w:cs="Times New Roman"/>
                <w:b w:val="0"/>
              </w:rPr>
              <w:t>202</w:t>
            </w:r>
            <w:r w:rsidR="005056CD">
              <w:rPr>
                <w:rFonts w:ascii="Times New Roman" w:hAnsi="Times New Roman" w:cs="Times New Roman"/>
                <w:b w:val="0"/>
              </w:rPr>
              <w:t>7</w:t>
            </w:r>
            <w:r w:rsidRPr="00046784">
              <w:rPr>
                <w:rFonts w:ascii="Times New Roman" w:hAnsi="Times New Roman" w:cs="Times New Roman"/>
                <w:b w:val="0"/>
              </w:rPr>
              <w:t xml:space="preserve"> год</w:t>
            </w:r>
          </w:p>
        </w:tc>
      </w:tr>
      <w:tr w:rsidR="00B6759D" w:rsidRPr="000E3346" w14:paraId="62129E0C" w14:textId="77777777" w:rsidTr="0098547B">
        <w:tc>
          <w:tcPr>
            <w:tcW w:w="486" w:type="dxa"/>
            <w:shd w:val="clear" w:color="auto" w:fill="auto"/>
          </w:tcPr>
          <w:p w14:paraId="2FED324A" w14:textId="77777777" w:rsidR="00B6759D" w:rsidRPr="000E3346" w:rsidRDefault="00B6759D" w:rsidP="00954ADF">
            <w:pPr>
              <w:jc w:val="center"/>
              <w:rPr>
                <w:sz w:val="22"/>
                <w:szCs w:val="22"/>
              </w:rPr>
            </w:pPr>
            <w:r w:rsidRPr="000E3346">
              <w:rPr>
                <w:sz w:val="22"/>
                <w:szCs w:val="22"/>
              </w:rPr>
              <w:t>1</w:t>
            </w:r>
          </w:p>
        </w:tc>
        <w:tc>
          <w:tcPr>
            <w:tcW w:w="4449" w:type="dxa"/>
            <w:shd w:val="clear" w:color="auto" w:fill="auto"/>
          </w:tcPr>
          <w:p w14:paraId="39AF0FDC" w14:textId="479A5375" w:rsidR="00A73C12" w:rsidRPr="000E3346" w:rsidRDefault="00B6759D" w:rsidP="0098547B">
            <w:pPr>
              <w:ind w:left="46" w:right="34"/>
              <w:jc w:val="both"/>
              <w:rPr>
                <w:sz w:val="22"/>
                <w:szCs w:val="22"/>
              </w:rPr>
            </w:pPr>
            <w:r w:rsidRPr="000E3346">
              <w:rPr>
                <w:sz w:val="22"/>
                <w:szCs w:val="22"/>
              </w:rPr>
              <w:t>Физкультурно-оздоровительные и спортивные мероприятия, организация, проведение, покупка сувенирной и наградной продукции</w:t>
            </w:r>
            <w:r w:rsidR="0098547B">
              <w:rPr>
                <w:sz w:val="22"/>
                <w:szCs w:val="22"/>
              </w:rPr>
              <w:t xml:space="preserve"> </w:t>
            </w:r>
            <w:r w:rsidR="000E3346">
              <w:rPr>
                <w:sz w:val="22"/>
                <w:szCs w:val="22"/>
              </w:rPr>
              <w:t>(р</w:t>
            </w:r>
            <w:r w:rsidR="00A73C12" w:rsidRPr="000E3346">
              <w:rPr>
                <w:sz w:val="22"/>
                <w:szCs w:val="22"/>
              </w:rPr>
              <w:t>айонные</w:t>
            </w:r>
            <w:r w:rsidR="00262651">
              <w:rPr>
                <w:sz w:val="22"/>
                <w:szCs w:val="22"/>
              </w:rPr>
              <w:t xml:space="preserve"> и областные</w:t>
            </w:r>
            <w:r w:rsidR="00A73C12" w:rsidRPr="000E3346">
              <w:rPr>
                <w:sz w:val="22"/>
                <w:szCs w:val="22"/>
              </w:rPr>
              <w:t xml:space="preserve"> спортивно - массовые мероприят</w:t>
            </w:r>
            <w:r w:rsidR="0098547B">
              <w:rPr>
                <w:sz w:val="22"/>
                <w:szCs w:val="22"/>
              </w:rPr>
              <w:t>ия для всех категорий населения</w:t>
            </w:r>
            <w:r w:rsidR="00A73C12" w:rsidRPr="000E3346">
              <w:rPr>
                <w:sz w:val="22"/>
                <w:szCs w:val="22"/>
              </w:rPr>
              <w:t>, в том числе посвященные знаменательным и праздничным датам</w:t>
            </w:r>
            <w:r w:rsidR="00262651">
              <w:rPr>
                <w:sz w:val="22"/>
                <w:szCs w:val="22"/>
              </w:rPr>
              <w:t>, м</w:t>
            </w:r>
            <w:r w:rsidR="00262651" w:rsidRPr="000E3346">
              <w:rPr>
                <w:sz w:val="22"/>
                <w:szCs w:val="22"/>
              </w:rPr>
              <w:t>ероприятия по обеспечению беспроводной связью (</w:t>
            </w:r>
            <w:proofErr w:type="spellStart"/>
            <w:r w:rsidR="00262651" w:rsidRPr="000E3346">
              <w:rPr>
                <w:sz w:val="22"/>
                <w:szCs w:val="22"/>
                <w:lang w:val="en-US"/>
              </w:rPr>
              <w:t>WiFi</w:t>
            </w:r>
            <w:proofErr w:type="spellEnd"/>
            <w:r w:rsidR="00262651" w:rsidRPr="000E3346">
              <w:rPr>
                <w:sz w:val="22"/>
                <w:szCs w:val="22"/>
              </w:rPr>
              <w:t>) на территории спортивной площадки с предоставлением доступа в Интернет</w:t>
            </w:r>
            <w:r w:rsidR="000E3346">
              <w:rPr>
                <w:sz w:val="22"/>
                <w:szCs w:val="22"/>
              </w:rPr>
              <w:t>)</w:t>
            </w:r>
          </w:p>
        </w:tc>
        <w:tc>
          <w:tcPr>
            <w:tcW w:w="1694" w:type="dxa"/>
            <w:shd w:val="clear" w:color="auto" w:fill="auto"/>
          </w:tcPr>
          <w:p w14:paraId="0C002FA2" w14:textId="6A22F610" w:rsidR="00B6759D" w:rsidRPr="000E3346" w:rsidRDefault="00B6759D" w:rsidP="00954AD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E3346">
              <w:rPr>
                <w:rFonts w:ascii="Times New Roman" w:hAnsi="Times New Roman" w:cs="Times New Roman"/>
                <w:b w:val="0"/>
                <w:sz w:val="22"/>
                <w:szCs w:val="22"/>
              </w:rPr>
              <w:t>202</w:t>
            </w:r>
            <w:r w:rsidR="005056CD" w:rsidRPr="000E3346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  <w:r w:rsidRPr="000E3346">
              <w:rPr>
                <w:rFonts w:ascii="Times New Roman" w:hAnsi="Times New Roman" w:cs="Times New Roman"/>
                <w:b w:val="0"/>
                <w:sz w:val="22"/>
                <w:szCs w:val="22"/>
              </w:rPr>
              <w:t>–202</w:t>
            </w:r>
            <w:r w:rsidR="005056CD" w:rsidRPr="000E3346">
              <w:rPr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2864" w:type="dxa"/>
            <w:shd w:val="clear" w:color="auto" w:fill="auto"/>
          </w:tcPr>
          <w:p w14:paraId="194587F5" w14:textId="77777777" w:rsidR="00B6759D" w:rsidRPr="000E3346" w:rsidRDefault="00B6759D" w:rsidP="00954ADF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E334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средства бюджета </w:t>
            </w:r>
          </w:p>
          <w:p w14:paraId="1B7D93C1" w14:textId="14244640" w:rsidR="00B6759D" w:rsidRPr="000E3346" w:rsidRDefault="00B6759D" w:rsidP="00954ADF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E334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муниципального </w:t>
            </w:r>
            <w:r w:rsidR="00BC1EF6">
              <w:rPr>
                <w:rFonts w:ascii="Times New Roman" w:hAnsi="Times New Roman" w:cs="Times New Roman"/>
                <w:b w:val="0"/>
                <w:sz w:val="22"/>
                <w:szCs w:val="22"/>
              </w:rPr>
              <w:t>района</w:t>
            </w:r>
          </w:p>
          <w:p w14:paraId="3B9A0D1C" w14:textId="77777777" w:rsidR="00B6759D" w:rsidRPr="000E3346" w:rsidRDefault="00B6759D" w:rsidP="00954ADF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1FF5B547" w14:textId="6E5FBDF1" w:rsidR="00B6759D" w:rsidRPr="000E3346" w:rsidRDefault="00B6759D" w:rsidP="00954ADF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142DAFD0" w14:textId="77777777" w:rsidR="00B6759D" w:rsidRPr="000E3346" w:rsidRDefault="00B6759D" w:rsidP="00954AD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1EFBE8E3" w14:textId="1686F626" w:rsidR="00B6759D" w:rsidRPr="000E3346" w:rsidRDefault="00262651" w:rsidP="00301CE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  <w:r w:rsidR="000E3346">
              <w:rPr>
                <w:rFonts w:ascii="Times New Roman" w:hAnsi="Times New Roman" w:cs="Times New Roman"/>
                <w:b w:val="0"/>
                <w:sz w:val="22"/>
                <w:szCs w:val="22"/>
              </w:rPr>
              <w:t>50</w:t>
            </w:r>
            <w:r w:rsidR="00B6759D" w:rsidRPr="000E3346">
              <w:rPr>
                <w:rFonts w:ascii="Times New Roman" w:hAnsi="Times New Roman" w:cs="Times New Roman"/>
                <w:b w:val="0"/>
                <w:sz w:val="22"/>
                <w:szCs w:val="22"/>
              </w:rPr>
              <w:t>,0</w:t>
            </w:r>
          </w:p>
          <w:p w14:paraId="41220A35" w14:textId="77777777" w:rsidR="00B6759D" w:rsidRPr="000E3346" w:rsidRDefault="00B6759D" w:rsidP="00954ADF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51EE6081" w14:textId="6A06BEF5" w:rsidR="00B6759D" w:rsidRPr="000E3346" w:rsidRDefault="00B6759D" w:rsidP="00954AD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0A68ABF2" w14:textId="77777777" w:rsidR="00B6759D" w:rsidRPr="000E3346" w:rsidRDefault="00B6759D" w:rsidP="00954AD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6C9915A3" w14:textId="57414782" w:rsidR="00B6759D" w:rsidRPr="000E3346" w:rsidRDefault="00262651" w:rsidP="00954AD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 w:rsidR="007E1A3A" w:rsidRPr="000E3346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  <w:r w:rsidR="000E3346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  <w:r w:rsidR="00B6759D" w:rsidRPr="000E3346">
              <w:rPr>
                <w:rFonts w:ascii="Times New Roman" w:hAnsi="Times New Roman" w:cs="Times New Roman"/>
                <w:b w:val="0"/>
                <w:sz w:val="22"/>
                <w:szCs w:val="22"/>
              </w:rPr>
              <w:t>,0</w:t>
            </w:r>
          </w:p>
          <w:p w14:paraId="47E00D4B" w14:textId="77777777" w:rsidR="00B6759D" w:rsidRPr="000E3346" w:rsidRDefault="00B6759D" w:rsidP="00954ADF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796AD27B" w14:textId="1FD8B950" w:rsidR="00B6759D" w:rsidRPr="000E3346" w:rsidRDefault="00B6759D" w:rsidP="00954AD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14:paraId="4E697E86" w14:textId="77777777" w:rsidR="00B6759D" w:rsidRPr="000E3346" w:rsidRDefault="00B6759D" w:rsidP="00954AD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4027C1DB" w14:textId="7E612CBA" w:rsidR="00B6759D" w:rsidRPr="000E3346" w:rsidRDefault="00262651" w:rsidP="00954AD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 w:rsidR="007E1A3A" w:rsidRPr="000E3346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  <w:r w:rsidR="000E3346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  <w:r w:rsidR="00B6759D" w:rsidRPr="000E3346">
              <w:rPr>
                <w:rFonts w:ascii="Times New Roman" w:hAnsi="Times New Roman" w:cs="Times New Roman"/>
                <w:b w:val="0"/>
                <w:sz w:val="22"/>
                <w:szCs w:val="22"/>
              </w:rPr>
              <w:t>,0</w:t>
            </w:r>
          </w:p>
          <w:p w14:paraId="5044CCF8" w14:textId="77777777" w:rsidR="00B6759D" w:rsidRPr="000E3346" w:rsidRDefault="00B6759D" w:rsidP="00954AD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7A781AD6" w14:textId="5849F2A6" w:rsidR="00B6759D" w:rsidRPr="000E3346" w:rsidRDefault="00B6759D" w:rsidP="00954AD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</w:tcPr>
          <w:p w14:paraId="132C4DED" w14:textId="77777777" w:rsidR="00B6759D" w:rsidRPr="000E3346" w:rsidRDefault="00B6759D" w:rsidP="00301CE2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25B64B06" w14:textId="70FDC7FD" w:rsidR="00B6759D" w:rsidRPr="000E3346" w:rsidRDefault="00262651" w:rsidP="00954AD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 w:rsidR="007E1A3A" w:rsidRPr="000E3346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  <w:r w:rsidR="000E3346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  <w:r w:rsidR="00B6759D" w:rsidRPr="000E3346">
              <w:rPr>
                <w:rFonts w:ascii="Times New Roman" w:hAnsi="Times New Roman" w:cs="Times New Roman"/>
                <w:b w:val="0"/>
                <w:sz w:val="22"/>
                <w:szCs w:val="22"/>
              </w:rPr>
              <w:t>,0</w:t>
            </w:r>
          </w:p>
          <w:p w14:paraId="5D68FB6C" w14:textId="77777777" w:rsidR="00B6759D" w:rsidRPr="000E3346" w:rsidRDefault="00B6759D" w:rsidP="00954AD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1F823AB3" w14:textId="27EEBA2D" w:rsidR="00B6759D" w:rsidRPr="000E3346" w:rsidRDefault="00B6759D" w:rsidP="00954AD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0E3346" w:rsidRPr="000E3346" w14:paraId="603C9868" w14:textId="77777777" w:rsidTr="0098547B">
        <w:tc>
          <w:tcPr>
            <w:tcW w:w="486" w:type="dxa"/>
            <w:shd w:val="clear" w:color="auto" w:fill="auto"/>
          </w:tcPr>
          <w:p w14:paraId="608EBDD8" w14:textId="77777777" w:rsidR="000E3346" w:rsidRPr="000E3346" w:rsidRDefault="000E3346" w:rsidP="000E334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49" w:type="dxa"/>
            <w:shd w:val="clear" w:color="auto" w:fill="auto"/>
          </w:tcPr>
          <w:p w14:paraId="5F1601AD" w14:textId="77777777" w:rsidR="000E3346" w:rsidRPr="000E3346" w:rsidRDefault="000E3346" w:rsidP="000E3346">
            <w:pPr>
              <w:jc w:val="center"/>
              <w:rPr>
                <w:b/>
                <w:sz w:val="22"/>
                <w:szCs w:val="22"/>
              </w:rPr>
            </w:pPr>
            <w:r w:rsidRPr="000E334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694" w:type="dxa"/>
            <w:shd w:val="clear" w:color="auto" w:fill="auto"/>
          </w:tcPr>
          <w:p w14:paraId="6A4B2D80" w14:textId="77777777" w:rsidR="000E3346" w:rsidRPr="000E3346" w:rsidRDefault="000E3346" w:rsidP="000E3346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14:paraId="611D77AA" w14:textId="77777777" w:rsidR="000E3346" w:rsidRPr="000E3346" w:rsidRDefault="000E3346" w:rsidP="000E3346">
            <w:pPr>
              <w:pStyle w:val="ConsPlusTit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4284B1BD" w14:textId="5DCFE9C8" w:rsidR="000E3346" w:rsidRPr="000E3346" w:rsidRDefault="000E3346" w:rsidP="000E3346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346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  <w:tc>
          <w:tcPr>
            <w:tcW w:w="1413" w:type="dxa"/>
            <w:shd w:val="clear" w:color="auto" w:fill="auto"/>
          </w:tcPr>
          <w:p w14:paraId="77A37899" w14:textId="610C6017" w:rsidR="000E3346" w:rsidRPr="000E3346" w:rsidRDefault="000E3346" w:rsidP="000E3346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346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554" w:type="dxa"/>
            <w:shd w:val="clear" w:color="auto" w:fill="auto"/>
          </w:tcPr>
          <w:p w14:paraId="555676B9" w14:textId="12F3637F" w:rsidR="000E3346" w:rsidRPr="000E3346" w:rsidRDefault="000E3346" w:rsidP="000E3346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346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242" w:type="dxa"/>
            <w:shd w:val="clear" w:color="auto" w:fill="auto"/>
          </w:tcPr>
          <w:p w14:paraId="71157BD5" w14:textId="05F23AA1" w:rsidR="000E3346" w:rsidRPr="000E3346" w:rsidRDefault="000E3346" w:rsidP="000E3346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346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</w:tr>
    </w:tbl>
    <w:p w14:paraId="0FAFBBB4" w14:textId="77777777" w:rsidR="00B6759D" w:rsidRDefault="00B6759D" w:rsidP="00B6759D"/>
    <w:p w14:paraId="63C0ADC6" w14:textId="77777777" w:rsidR="00B6759D" w:rsidRDefault="00B6759D" w:rsidP="00B6759D"/>
    <w:p w14:paraId="71D76669" w14:textId="77777777" w:rsidR="00B6759D" w:rsidRDefault="00B6759D" w:rsidP="00B6759D">
      <w:pPr>
        <w:tabs>
          <w:tab w:val="left" w:pos="930"/>
        </w:tabs>
        <w:suppressAutoHyphens/>
        <w:ind w:leftChars="-1" w:hangingChars="1" w:hanging="2"/>
        <w:jc w:val="right"/>
        <w:textAlignment w:val="top"/>
        <w:outlineLvl w:val="0"/>
        <w:rPr>
          <w:color w:val="000000"/>
          <w:position w:val="-1"/>
        </w:rPr>
      </w:pPr>
    </w:p>
    <w:p w14:paraId="6F80B00B" w14:textId="77777777" w:rsidR="00B6759D" w:rsidRDefault="00B6759D" w:rsidP="00B6759D">
      <w:pPr>
        <w:tabs>
          <w:tab w:val="left" w:pos="930"/>
        </w:tabs>
        <w:suppressAutoHyphens/>
        <w:ind w:leftChars="-1" w:hangingChars="1" w:hanging="2"/>
        <w:jc w:val="right"/>
        <w:textAlignment w:val="top"/>
        <w:outlineLvl w:val="0"/>
        <w:rPr>
          <w:color w:val="000000"/>
          <w:position w:val="-1"/>
        </w:rPr>
      </w:pPr>
    </w:p>
    <w:p w14:paraId="36EE9766" w14:textId="77777777" w:rsidR="00B6759D" w:rsidRDefault="00B6759D" w:rsidP="00B6759D">
      <w:pPr>
        <w:tabs>
          <w:tab w:val="left" w:pos="930"/>
        </w:tabs>
        <w:suppressAutoHyphens/>
        <w:ind w:leftChars="-1" w:hangingChars="1" w:hanging="2"/>
        <w:jc w:val="right"/>
        <w:textAlignment w:val="top"/>
        <w:outlineLvl w:val="0"/>
        <w:rPr>
          <w:color w:val="000000"/>
          <w:position w:val="-1"/>
        </w:rPr>
      </w:pPr>
    </w:p>
    <w:p w14:paraId="7A32F234" w14:textId="77777777" w:rsidR="00B6759D" w:rsidRDefault="00B6759D" w:rsidP="00B6759D">
      <w:pPr>
        <w:tabs>
          <w:tab w:val="left" w:pos="930"/>
        </w:tabs>
        <w:suppressAutoHyphens/>
        <w:ind w:leftChars="-1" w:hangingChars="1" w:hanging="2"/>
        <w:jc w:val="right"/>
        <w:textAlignment w:val="top"/>
        <w:outlineLvl w:val="0"/>
        <w:rPr>
          <w:color w:val="000000"/>
          <w:position w:val="-1"/>
        </w:rPr>
      </w:pPr>
    </w:p>
    <w:p w14:paraId="425EB5D2" w14:textId="77777777" w:rsidR="00B6759D" w:rsidRPr="00765E72" w:rsidRDefault="00B6759D" w:rsidP="00262651">
      <w:pPr>
        <w:tabs>
          <w:tab w:val="left" w:pos="930"/>
        </w:tabs>
        <w:suppressAutoHyphens/>
        <w:textAlignment w:val="top"/>
        <w:outlineLvl w:val="0"/>
        <w:rPr>
          <w:color w:val="000000"/>
          <w:position w:val="-1"/>
        </w:rPr>
      </w:pPr>
    </w:p>
    <w:p w14:paraId="4671FFB9" w14:textId="77777777" w:rsidR="00B6759D" w:rsidRDefault="00B6759D" w:rsidP="00B6759D">
      <w:pPr>
        <w:tabs>
          <w:tab w:val="left" w:pos="930"/>
        </w:tabs>
        <w:suppressAutoHyphens/>
        <w:ind w:leftChars="-1" w:hangingChars="1" w:hanging="2"/>
        <w:jc w:val="right"/>
        <w:textAlignment w:val="top"/>
        <w:outlineLvl w:val="0"/>
        <w:rPr>
          <w:color w:val="000000"/>
          <w:position w:val="-1"/>
        </w:rPr>
      </w:pPr>
    </w:p>
    <w:p w14:paraId="1E6C2C28" w14:textId="77777777" w:rsidR="00B6759D" w:rsidRDefault="00B6759D" w:rsidP="00B6759D">
      <w:pPr>
        <w:tabs>
          <w:tab w:val="left" w:pos="930"/>
        </w:tabs>
        <w:suppressAutoHyphens/>
        <w:ind w:leftChars="-1" w:hangingChars="1" w:hanging="2"/>
        <w:jc w:val="right"/>
        <w:textAlignment w:val="top"/>
        <w:outlineLvl w:val="0"/>
        <w:rPr>
          <w:color w:val="000000"/>
          <w:position w:val="-1"/>
        </w:rPr>
      </w:pPr>
    </w:p>
    <w:p w14:paraId="36E6CD1A" w14:textId="77777777" w:rsidR="00B6759D" w:rsidRDefault="00B6759D" w:rsidP="00B6759D">
      <w:pPr>
        <w:tabs>
          <w:tab w:val="left" w:pos="930"/>
        </w:tabs>
        <w:suppressAutoHyphens/>
        <w:ind w:leftChars="-1" w:hangingChars="1" w:hanging="2"/>
        <w:jc w:val="right"/>
        <w:textAlignment w:val="top"/>
        <w:outlineLvl w:val="0"/>
        <w:rPr>
          <w:color w:val="000000"/>
          <w:position w:val="-1"/>
        </w:rPr>
      </w:pPr>
    </w:p>
    <w:p w14:paraId="4F573EBA" w14:textId="77777777" w:rsidR="00B6759D" w:rsidRDefault="00B6759D" w:rsidP="00B6759D">
      <w:pPr>
        <w:tabs>
          <w:tab w:val="left" w:pos="930"/>
        </w:tabs>
        <w:suppressAutoHyphens/>
        <w:ind w:leftChars="-1" w:hangingChars="1" w:hanging="2"/>
        <w:jc w:val="right"/>
        <w:textAlignment w:val="top"/>
        <w:outlineLvl w:val="0"/>
        <w:rPr>
          <w:color w:val="000000"/>
          <w:position w:val="-1"/>
        </w:rPr>
      </w:pPr>
    </w:p>
    <w:p w14:paraId="610E4F11" w14:textId="359E828A" w:rsidR="00B6759D" w:rsidRDefault="00B6759D" w:rsidP="00B6759D">
      <w:pPr>
        <w:tabs>
          <w:tab w:val="left" w:pos="930"/>
        </w:tabs>
        <w:suppressAutoHyphens/>
        <w:ind w:leftChars="-1" w:hangingChars="1" w:hanging="2"/>
        <w:jc w:val="right"/>
        <w:textAlignment w:val="top"/>
        <w:outlineLvl w:val="0"/>
        <w:rPr>
          <w:color w:val="000000"/>
          <w:position w:val="-1"/>
        </w:rPr>
      </w:pPr>
    </w:p>
    <w:p w14:paraId="1D02AAF9" w14:textId="77777777" w:rsidR="00BA7038" w:rsidRDefault="00BA7038" w:rsidP="00B6759D">
      <w:pPr>
        <w:tabs>
          <w:tab w:val="left" w:pos="930"/>
        </w:tabs>
        <w:suppressAutoHyphens/>
        <w:ind w:leftChars="-1" w:hangingChars="1" w:hanging="2"/>
        <w:jc w:val="right"/>
        <w:textAlignment w:val="top"/>
        <w:outlineLvl w:val="0"/>
        <w:rPr>
          <w:color w:val="000000"/>
          <w:position w:val="-1"/>
        </w:rPr>
      </w:pPr>
    </w:p>
    <w:p w14:paraId="72A84E76" w14:textId="77777777" w:rsidR="00B6759D" w:rsidRDefault="00B6759D" w:rsidP="0098547B">
      <w:pPr>
        <w:tabs>
          <w:tab w:val="left" w:pos="930"/>
        </w:tabs>
        <w:suppressAutoHyphens/>
        <w:textAlignment w:val="top"/>
        <w:outlineLvl w:val="0"/>
        <w:rPr>
          <w:color w:val="000000"/>
          <w:position w:val="-1"/>
        </w:rPr>
      </w:pPr>
    </w:p>
    <w:p w14:paraId="3DD6FB2E" w14:textId="525CF911" w:rsidR="00B6759D" w:rsidRPr="007920AD" w:rsidRDefault="00B6759D" w:rsidP="00B6759D">
      <w:pPr>
        <w:tabs>
          <w:tab w:val="left" w:pos="930"/>
        </w:tabs>
        <w:suppressAutoHyphens/>
        <w:ind w:leftChars="-1" w:hangingChars="1" w:hanging="2"/>
        <w:jc w:val="right"/>
        <w:textAlignment w:val="top"/>
        <w:outlineLvl w:val="0"/>
        <w:rPr>
          <w:color w:val="000000"/>
          <w:position w:val="-1"/>
          <w:sz w:val="22"/>
        </w:rPr>
      </w:pPr>
      <w:r w:rsidRPr="007920AD">
        <w:rPr>
          <w:color w:val="000000"/>
          <w:position w:val="-1"/>
          <w:sz w:val="22"/>
        </w:rPr>
        <w:lastRenderedPageBreak/>
        <w:t xml:space="preserve">Приложение № </w:t>
      </w:r>
      <w:r w:rsidR="0098547B">
        <w:rPr>
          <w:color w:val="000000"/>
          <w:position w:val="-1"/>
          <w:sz w:val="22"/>
        </w:rPr>
        <w:t>2</w:t>
      </w:r>
    </w:p>
    <w:p w14:paraId="7B6EE65B" w14:textId="77777777" w:rsidR="00B6759D" w:rsidRPr="007920AD" w:rsidRDefault="00B6759D" w:rsidP="00B6759D">
      <w:pPr>
        <w:tabs>
          <w:tab w:val="left" w:pos="930"/>
        </w:tabs>
        <w:suppressAutoHyphens/>
        <w:ind w:left="2" w:hangingChars="1" w:hanging="2"/>
        <w:jc w:val="right"/>
        <w:textAlignment w:val="top"/>
        <w:outlineLvl w:val="0"/>
        <w:rPr>
          <w:color w:val="000000"/>
          <w:position w:val="-1"/>
          <w:sz w:val="22"/>
        </w:rPr>
      </w:pPr>
      <w:r w:rsidRPr="007920AD">
        <w:rPr>
          <w:color w:val="000000"/>
          <w:position w:val="-1"/>
          <w:sz w:val="22"/>
        </w:rPr>
        <w:t xml:space="preserve">к Муниципальной программе </w:t>
      </w:r>
    </w:p>
    <w:p w14:paraId="6888184F" w14:textId="77777777" w:rsidR="00B6759D" w:rsidRPr="007920AD" w:rsidRDefault="00B6759D" w:rsidP="00B6759D">
      <w:pPr>
        <w:tabs>
          <w:tab w:val="left" w:pos="930"/>
        </w:tabs>
        <w:suppressAutoHyphens/>
        <w:ind w:leftChars="-1" w:hangingChars="1" w:hanging="2"/>
        <w:jc w:val="right"/>
        <w:textAlignment w:val="top"/>
        <w:outlineLvl w:val="0"/>
        <w:rPr>
          <w:color w:val="000000"/>
          <w:sz w:val="22"/>
        </w:rPr>
      </w:pPr>
      <w:r w:rsidRPr="007920AD">
        <w:rPr>
          <w:color w:val="000000"/>
          <w:position w:val="-1"/>
          <w:sz w:val="22"/>
        </w:rPr>
        <w:t>«</w:t>
      </w:r>
      <w:r w:rsidRPr="007920AD">
        <w:rPr>
          <w:color w:val="000000"/>
          <w:sz w:val="22"/>
        </w:rPr>
        <w:t xml:space="preserve">Развитие физической культуры и </w:t>
      </w:r>
    </w:p>
    <w:p w14:paraId="4819743A" w14:textId="77777777" w:rsidR="00B6759D" w:rsidRPr="007920AD" w:rsidRDefault="00B6759D" w:rsidP="00B6759D">
      <w:pPr>
        <w:tabs>
          <w:tab w:val="left" w:pos="930"/>
        </w:tabs>
        <w:suppressAutoHyphens/>
        <w:ind w:leftChars="-1" w:hangingChars="1" w:hanging="2"/>
        <w:jc w:val="right"/>
        <w:textAlignment w:val="top"/>
        <w:outlineLvl w:val="0"/>
        <w:rPr>
          <w:color w:val="000000"/>
          <w:sz w:val="22"/>
        </w:rPr>
      </w:pPr>
      <w:r w:rsidRPr="007920AD">
        <w:rPr>
          <w:color w:val="000000"/>
          <w:sz w:val="22"/>
        </w:rPr>
        <w:t>спорта на территории  в Воскресенском муниципальном районе</w:t>
      </w:r>
    </w:p>
    <w:p w14:paraId="138CB3A2" w14:textId="749B9670" w:rsidR="00B6759D" w:rsidRPr="007920AD" w:rsidRDefault="00B6759D" w:rsidP="00B6759D">
      <w:pPr>
        <w:tabs>
          <w:tab w:val="left" w:pos="930"/>
        </w:tabs>
        <w:suppressAutoHyphens/>
        <w:ind w:leftChars="-1" w:hangingChars="1" w:hanging="2"/>
        <w:jc w:val="right"/>
        <w:textAlignment w:val="top"/>
        <w:outlineLvl w:val="0"/>
        <w:rPr>
          <w:b/>
          <w:color w:val="000000"/>
          <w:position w:val="-1"/>
          <w:sz w:val="22"/>
        </w:rPr>
      </w:pPr>
      <w:r w:rsidRPr="007920AD">
        <w:rPr>
          <w:color w:val="000000"/>
          <w:sz w:val="22"/>
        </w:rPr>
        <w:t>Саратовской области на 202</w:t>
      </w:r>
      <w:r w:rsidR="00CB7350">
        <w:rPr>
          <w:color w:val="000000"/>
          <w:sz w:val="22"/>
        </w:rPr>
        <w:t>5</w:t>
      </w:r>
      <w:r w:rsidRPr="007920AD">
        <w:rPr>
          <w:color w:val="000000"/>
          <w:sz w:val="22"/>
        </w:rPr>
        <w:t>-202</w:t>
      </w:r>
      <w:r w:rsidR="00CB7350">
        <w:rPr>
          <w:color w:val="000000"/>
          <w:sz w:val="22"/>
        </w:rPr>
        <w:t>7</w:t>
      </w:r>
      <w:r w:rsidRPr="007920AD">
        <w:rPr>
          <w:sz w:val="22"/>
        </w:rPr>
        <w:t xml:space="preserve"> годы»</w:t>
      </w:r>
      <w:r w:rsidRPr="007920AD">
        <w:rPr>
          <w:position w:val="-1"/>
          <w:sz w:val="22"/>
        </w:rPr>
        <w:t xml:space="preserve"> </w:t>
      </w:r>
      <w:r w:rsidRPr="007920AD">
        <w:rPr>
          <w:color w:val="000000"/>
          <w:position w:val="-1"/>
          <w:sz w:val="22"/>
        </w:rPr>
        <w:t xml:space="preserve"> </w:t>
      </w:r>
    </w:p>
    <w:p w14:paraId="17D40A2C" w14:textId="77777777" w:rsidR="00B6759D" w:rsidRDefault="00B6759D" w:rsidP="00B6759D">
      <w:pPr>
        <w:tabs>
          <w:tab w:val="left" w:pos="930"/>
        </w:tabs>
        <w:suppressAutoHyphens/>
        <w:ind w:leftChars="-1" w:hangingChars="1" w:hanging="2"/>
        <w:jc w:val="center"/>
        <w:textAlignment w:val="top"/>
        <w:outlineLvl w:val="0"/>
        <w:rPr>
          <w:b/>
          <w:color w:val="000000"/>
          <w:position w:val="-1"/>
        </w:rPr>
      </w:pPr>
      <w:r>
        <w:rPr>
          <w:b/>
          <w:color w:val="000000"/>
          <w:position w:val="-1"/>
        </w:rPr>
        <w:t>Сведения о показателях (индикаторах) Программы</w:t>
      </w:r>
    </w:p>
    <w:p w14:paraId="3C96F5ED" w14:textId="77777777" w:rsidR="00B6759D" w:rsidRDefault="00B6759D" w:rsidP="00B6759D">
      <w:pPr>
        <w:tabs>
          <w:tab w:val="left" w:pos="930"/>
        </w:tabs>
        <w:suppressAutoHyphens/>
        <w:ind w:leftChars="-1" w:hangingChars="1" w:hanging="2"/>
        <w:jc w:val="center"/>
        <w:textAlignment w:val="top"/>
        <w:outlineLvl w:val="0"/>
        <w:rPr>
          <w:b/>
          <w:color w:val="000000"/>
          <w:position w:val="-1"/>
        </w:rPr>
      </w:pPr>
    </w:p>
    <w:p w14:paraId="06656AEE" w14:textId="77777777" w:rsidR="00B6759D" w:rsidRDefault="00B6759D" w:rsidP="00B6759D">
      <w:pPr>
        <w:tabs>
          <w:tab w:val="left" w:pos="930"/>
        </w:tabs>
        <w:suppressAutoHyphens/>
        <w:ind w:leftChars="-1" w:hangingChars="1" w:hanging="2"/>
        <w:jc w:val="center"/>
        <w:textAlignment w:val="top"/>
        <w:outlineLvl w:val="0"/>
        <w:rPr>
          <w:b/>
          <w:color w:val="000000"/>
          <w:position w:val="-1"/>
        </w:rPr>
      </w:pPr>
    </w:p>
    <w:tbl>
      <w:tblPr>
        <w:tblW w:w="14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6664"/>
        <w:gridCol w:w="1559"/>
        <w:gridCol w:w="1985"/>
        <w:gridCol w:w="1701"/>
        <w:gridCol w:w="1843"/>
      </w:tblGrid>
      <w:tr w:rsidR="00B6759D" w14:paraId="603D541D" w14:textId="77777777" w:rsidTr="00954ADF">
        <w:trPr>
          <w:trHeight w:val="316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3DA2A" w14:textId="77777777" w:rsidR="00B6759D" w:rsidRDefault="00B6759D" w:rsidP="00954ADF">
            <w:pPr>
              <w:tabs>
                <w:tab w:val="left" w:pos="930"/>
              </w:tabs>
              <w:suppressAutoHyphens/>
              <w:spacing w:line="276" w:lineRule="auto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0"/>
                <w:szCs w:val="20"/>
                <w:lang w:eastAsia="en-US"/>
              </w:rPr>
            </w:pPr>
            <w:r>
              <w:rPr>
                <w:position w:val="-1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6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575D2" w14:textId="77777777" w:rsidR="00B6759D" w:rsidRDefault="00B6759D" w:rsidP="00954ADF">
            <w:pPr>
              <w:tabs>
                <w:tab w:val="left" w:pos="930"/>
              </w:tabs>
              <w:suppressAutoHyphens/>
              <w:spacing w:line="276" w:lineRule="auto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Cs w:val="20"/>
                <w:lang w:eastAsia="en-US"/>
              </w:rPr>
            </w:pPr>
            <w:r>
              <w:rPr>
                <w:position w:val="-1"/>
                <w:szCs w:val="20"/>
                <w:lang w:eastAsia="en-US"/>
              </w:rPr>
              <w:t xml:space="preserve">Целевой показатель (индикатор) наименование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5B6CE" w14:textId="77777777" w:rsidR="00B6759D" w:rsidRDefault="00B6759D" w:rsidP="00954ADF">
            <w:pPr>
              <w:tabs>
                <w:tab w:val="left" w:pos="930"/>
              </w:tabs>
              <w:suppressAutoHyphens/>
              <w:spacing w:line="276" w:lineRule="auto"/>
              <w:ind w:leftChars="-45" w:left="-106" w:hangingChars="1" w:hanging="2"/>
              <w:jc w:val="center"/>
              <w:textAlignment w:val="top"/>
              <w:outlineLvl w:val="0"/>
              <w:rPr>
                <w:position w:val="-1"/>
                <w:szCs w:val="20"/>
                <w:lang w:eastAsia="en-US"/>
              </w:rPr>
            </w:pPr>
            <w:r>
              <w:rPr>
                <w:position w:val="-1"/>
                <w:szCs w:val="20"/>
                <w:lang w:eastAsia="en-US"/>
              </w:rPr>
              <w:t>Единица измерения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2DB8C" w14:textId="77777777" w:rsidR="00B6759D" w:rsidRDefault="00B6759D" w:rsidP="00954ADF">
            <w:pPr>
              <w:tabs>
                <w:tab w:val="left" w:pos="930"/>
              </w:tabs>
              <w:suppressAutoHyphens/>
              <w:spacing w:line="276" w:lineRule="auto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Cs w:val="20"/>
                <w:lang w:eastAsia="en-US"/>
              </w:rPr>
            </w:pPr>
            <w:r>
              <w:rPr>
                <w:position w:val="-1"/>
                <w:szCs w:val="20"/>
                <w:lang w:eastAsia="en-US"/>
              </w:rPr>
              <w:t>Отношение значения показателя последнего года реализации программы к отчетному</w:t>
            </w:r>
          </w:p>
        </w:tc>
      </w:tr>
      <w:tr w:rsidR="00B6759D" w14:paraId="57B99669" w14:textId="77777777" w:rsidTr="00954ADF">
        <w:trPr>
          <w:trHeight w:val="316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0B69A" w14:textId="77777777" w:rsidR="00B6759D" w:rsidRDefault="00B6759D" w:rsidP="00954ADF">
            <w:pPr>
              <w:rPr>
                <w:position w:val="-1"/>
                <w:sz w:val="20"/>
                <w:szCs w:val="20"/>
                <w:lang w:eastAsia="en-US"/>
              </w:rPr>
            </w:pPr>
          </w:p>
        </w:tc>
        <w:tc>
          <w:tcPr>
            <w:tcW w:w="6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9F22A" w14:textId="77777777" w:rsidR="00B6759D" w:rsidRDefault="00B6759D" w:rsidP="00954ADF">
            <w:pPr>
              <w:rPr>
                <w:position w:val="-1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BDBED" w14:textId="77777777" w:rsidR="00B6759D" w:rsidRDefault="00B6759D" w:rsidP="00954ADF">
            <w:pPr>
              <w:rPr>
                <w:position w:val="-1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0BC16" w14:textId="223FC309" w:rsidR="00B6759D" w:rsidRDefault="00B6759D" w:rsidP="00954ADF">
            <w:pPr>
              <w:tabs>
                <w:tab w:val="left" w:pos="930"/>
              </w:tabs>
              <w:suppressAutoHyphens/>
              <w:spacing w:line="276" w:lineRule="auto"/>
              <w:jc w:val="center"/>
              <w:textAlignment w:val="top"/>
              <w:outlineLvl w:val="0"/>
              <w:rPr>
                <w:position w:val="-1"/>
                <w:szCs w:val="20"/>
                <w:lang w:eastAsia="en-US"/>
              </w:rPr>
            </w:pPr>
            <w:r>
              <w:rPr>
                <w:position w:val="-1"/>
                <w:szCs w:val="20"/>
                <w:lang w:eastAsia="en-US"/>
              </w:rPr>
              <w:t>202</w:t>
            </w:r>
            <w:r w:rsidR="00CB7350">
              <w:rPr>
                <w:position w:val="-1"/>
                <w:szCs w:val="20"/>
                <w:lang w:eastAsia="en-US"/>
              </w:rPr>
              <w:t xml:space="preserve">5 </w:t>
            </w:r>
            <w:r>
              <w:rPr>
                <w:position w:val="-1"/>
                <w:szCs w:val="20"/>
                <w:lang w:eastAsia="en-US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C64AE" w14:textId="5AD8C033" w:rsidR="00B6759D" w:rsidRDefault="00B6759D" w:rsidP="00954ADF">
            <w:pPr>
              <w:tabs>
                <w:tab w:val="left" w:pos="930"/>
              </w:tabs>
              <w:suppressAutoHyphens/>
              <w:spacing w:line="276" w:lineRule="auto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Cs w:val="20"/>
                <w:lang w:eastAsia="en-US"/>
              </w:rPr>
            </w:pPr>
            <w:r>
              <w:rPr>
                <w:position w:val="-1"/>
                <w:szCs w:val="20"/>
                <w:lang w:eastAsia="en-US"/>
              </w:rPr>
              <w:t>202</w:t>
            </w:r>
            <w:r w:rsidR="00CB7350">
              <w:rPr>
                <w:position w:val="-1"/>
                <w:szCs w:val="20"/>
                <w:lang w:eastAsia="en-US"/>
              </w:rPr>
              <w:t>6</w:t>
            </w:r>
            <w:r>
              <w:rPr>
                <w:position w:val="-1"/>
                <w:szCs w:val="20"/>
                <w:lang w:eastAsia="en-US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F50BF" w14:textId="19D883AA" w:rsidR="00B6759D" w:rsidRDefault="00B6759D" w:rsidP="00954ADF">
            <w:pPr>
              <w:tabs>
                <w:tab w:val="left" w:pos="930"/>
              </w:tabs>
              <w:suppressAutoHyphens/>
              <w:spacing w:line="276" w:lineRule="auto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Cs w:val="20"/>
                <w:lang w:eastAsia="en-US"/>
              </w:rPr>
            </w:pPr>
            <w:r>
              <w:rPr>
                <w:position w:val="-1"/>
                <w:szCs w:val="20"/>
                <w:lang w:eastAsia="en-US"/>
              </w:rPr>
              <w:t>202</w:t>
            </w:r>
            <w:r w:rsidR="00CB7350">
              <w:rPr>
                <w:position w:val="-1"/>
                <w:szCs w:val="20"/>
                <w:lang w:eastAsia="en-US"/>
              </w:rPr>
              <w:t>7</w:t>
            </w:r>
            <w:r>
              <w:rPr>
                <w:position w:val="-1"/>
                <w:szCs w:val="20"/>
                <w:lang w:eastAsia="en-US"/>
              </w:rPr>
              <w:t xml:space="preserve"> год</w:t>
            </w:r>
          </w:p>
        </w:tc>
      </w:tr>
      <w:tr w:rsidR="00B6759D" w14:paraId="4F4837A1" w14:textId="77777777" w:rsidTr="00954ADF">
        <w:trPr>
          <w:trHeight w:val="31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C30FC" w14:textId="77777777" w:rsidR="00B6759D" w:rsidRDefault="00B6759D" w:rsidP="00954ADF">
            <w:pPr>
              <w:suppressAutoHyphens/>
              <w:spacing w:line="276" w:lineRule="auto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0"/>
                <w:szCs w:val="20"/>
                <w:lang w:eastAsia="en-US"/>
              </w:rPr>
            </w:pPr>
            <w:r>
              <w:rPr>
                <w:position w:val="-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FEA2C" w14:textId="77777777" w:rsidR="00B6759D" w:rsidRDefault="00B6759D" w:rsidP="00954ADF">
            <w:pPr>
              <w:suppressAutoHyphens/>
              <w:spacing w:line="276" w:lineRule="auto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Cs w:val="20"/>
                <w:lang w:eastAsia="en-US"/>
              </w:rPr>
            </w:pPr>
            <w:r>
              <w:rPr>
                <w:position w:val="-1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75D6C" w14:textId="77777777" w:rsidR="00B6759D" w:rsidRDefault="00B6759D" w:rsidP="00954ADF">
            <w:pPr>
              <w:tabs>
                <w:tab w:val="left" w:pos="930"/>
              </w:tabs>
              <w:suppressAutoHyphens/>
              <w:spacing w:line="276" w:lineRule="auto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Cs w:val="20"/>
                <w:lang w:eastAsia="en-US"/>
              </w:rPr>
            </w:pPr>
            <w:r>
              <w:rPr>
                <w:position w:val="-1"/>
                <w:szCs w:val="20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7BDFF" w14:textId="77777777" w:rsidR="00B6759D" w:rsidRDefault="00B6759D" w:rsidP="00954ADF">
            <w:pPr>
              <w:tabs>
                <w:tab w:val="left" w:pos="930"/>
              </w:tabs>
              <w:suppressAutoHyphens/>
              <w:spacing w:line="276" w:lineRule="auto"/>
              <w:jc w:val="center"/>
              <w:textAlignment w:val="top"/>
              <w:outlineLvl w:val="0"/>
              <w:rPr>
                <w:position w:val="-1"/>
                <w:szCs w:val="20"/>
                <w:lang w:eastAsia="en-US"/>
              </w:rPr>
            </w:pPr>
            <w:r>
              <w:rPr>
                <w:position w:val="-1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0973C" w14:textId="77777777" w:rsidR="00B6759D" w:rsidRDefault="00B6759D" w:rsidP="00954ADF">
            <w:pPr>
              <w:tabs>
                <w:tab w:val="left" w:pos="930"/>
              </w:tabs>
              <w:suppressAutoHyphens/>
              <w:spacing w:line="276" w:lineRule="auto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Cs w:val="20"/>
                <w:lang w:eastAsia="en-US"/>
              </w:rPr>
            </w:pPr>
            <w:r>
              <w:rPr>
                <w:position w:val="-1"/>
                <w:szCs w:val="20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6AA19" w14:textId="77777777" w:rsidR="00B6759D" w:rsidRDefault="00B6759D" w:rsidP="00954ADF">
            <w:pPr>
              <w:tabs>
                <w:tab w:val="left" w:pos="930"/>
              </w:tabs>
              <w:suppressAutoHyphens/>
              <w:spacing w:line="276" w:lineRule="auto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Cs w:val="20"/>
                <w:lang w:eastAsia="en-US"/>
              </w:rPr>
            </w:pPr>
            <w:r>
              <w:rPr>
                <w:position w:val="-1"/>
                <w:szCs w:val="20"/>
                <w:lang w:eastAsia="en-US"/>
              </w:rPr>
              <w:t>7</w:t>
            </w:r>
          </w:p>
        </w:tc>
      </w:tr>
      <w:tr w:rsidR="00B6759D" w14:paraId="57174FFC" w14:textId="77777777" w:rsidTr="00954ADF">
        <w:trPr>
          <w:trHeight w:val="31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FE52" w14:textId="77777777" w:rsidR="00B6759D" w:rsidRDefault="00B6759D" w:rsidP="00954ADF">
            <w:pPr>
              <w:numPr>
                <w:ilvl w:val="0"/>
                <w:numId w:val="1"/>
              </w:numPr>
              <w:suppressAutoHyphens/>
              <w:spacing w:line="276" w:lineRule="auto"/>
              <w:ind w:leftChars="-1" w:left="0" w:hangingChars="1" w:hanging="2"/>
              <w:contextualSpacing/>
              <w:jc w:val="center"/>
              <w:textAlignment w:val="top"/>
              <w:outlineLvl w:val="0"/>
              <w:rPr>
                <w:position w:val="-1"/>
                <w:sz w:val="20"/>
                <w:szCs w:val="20"/>
                <w:lang w:eastAsia="en-US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B59AC" w14:textId="77777777" w:rsidR="00B6759D" w:rsidRDefault="00B6759D" w:rsidP="00954ADF">
            <w:pPr>
              <w:suppressAutoHyphens/>
              <w:spacing w:line="276" w:lineRule="auto"/>
              <w:ind w:leftChars="-1" w:hangingChars="1" w:hanging="2"/>
              <w:jc w:val="both"/>
              <w:textAlignment w:val="top"/>
              <w:outlineLvl w:val="0"/>
              <w:rPr>
                <w:position w:val="-1"/>
                <w:szCs w:val="20"/>
                <w:lang w:eastAsia="en-US"/>
              </w:rPr>
            </w:pPr>
            <w:r>
              <w:rPr>
                <w:position w:val="-1"/>
                <w:szCs w:val="20"/>
                <w:lang w:eastAsia="en-US"/>
              </w:rPr>
              <w:t>Доля детей и молодежи (возраст 7-29 лет), систематически занимающихся физической культурой и спортом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BD2B5" w14:textId="77777777" w:rsidR="00B6759D" w:rsidRDefault="00B6759D" w:rsidP="00CB7350">
            <w:pPr>
              <w:tabs>
                <w:tab w:val="left" w:pos="930"/>
              </w:tabs>
              <w:suppressAutoHyphens/>
              <w:spacing w:line="276" w:lineRule="auto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Cs w:val="20"/>
                <w:lang w:eastAsia="en-US"/>
              </w:rPr>
            </w:pPr>
            <w:r>
              <w:rPr>
                <w:position w:val="-1"/>
                <w:szCs w:val="20"/>
                <w:lang w:eastAsia="en-US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8F3E93" w14:textId="77777777" w:rsidR="00B6759D" w:rsidRPr="005A6108" w:rsidRDefault="00B6759D" w:rsidP="00954ADF">
            <w:pPr>
              <w:suppressAutoHyphens/>
              <w:spacing w:line="276" w:lineRule="auto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Cs w:val="20"/>
                <w:lang w:eastAsia="en-US"/>
              </w:rPr>
            </w:pPr>
            <w:r w:rsidRPr="005A6108">
              <w:rPr>
                <w:position w:val="-1"/>
                <w:szCs w:val="20"/>
                <w:lang w:eastAsia="en-US"/>
              </w:rPr>
              <w:t>57,6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60588E" w14:textId="77777777" w:rsidR="00B6759D" w:rsidRPr="005A6108" w:rsidRDefault="00B6759D" w:rsidP="00954ADF">
            <w:pPr>
              <w:suppressAutoHyphens/>
              <w:spacing w:line="276" w:lineRule="auto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Cs w:val="20"/>
                <w:lang w:eastAsia="en-US"/>
              </w:rPr>
            </w:pPr>
            <w:r w:rsidRPr="005A6108">
              <w:rPr>
                <w:position w:val="-1"/>
                <w:szCs w:val="20"/>
                <w:lang w:eastAsia="en-US"/>
              </w:rPr>
              <w:t>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32208C" w14:textId="77777777" w:rsidR="00B6759D" w:rsidRPr="005A6108" w:rsidRDefault="00B6759D" w:rsidP="00954ADF">
            <w:pPr>
              <w:suppressAutoHyphens/>
              <w:spacing w:line="276" w:lineRule="auto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Cs w:val="20"/>
                <w:lang w:eastAsia="en-US"/>
              </w:rPr>
            </w:pPr>
            <w:r w:rsidRPr="005A6108">
              <w:rPr>
                <w:position w:val="-1"/>
                <w:szCs w:val="20"/>
                <w:lang w:eastAsia="en-US"/>
              </w:rPr>
              <w:t>58,5</w:t>
            </w:r>
          </w:p>
        </w:tc>
      </w:tr>
      <w:tr w:rsidR="00B6759D" w14:paraId="145F00C6" w14:textId="77777777" w:rsidTr="00954ADF">
        <w:trPr>
          <w:trHeight w:val="31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4812" w14:textId="77777777" w:rsidR="00B6759D" w:rsidRDefault="00B6759D" w:rsidP="00954ADF">
            <w:pPr>
              <w:numPr>
                <w:ilvl w:val="0"/>
                <w:numId w:val="1"/>
              </w:numPr>
              <w:suppressAutoHyphens/>
              <w:spacing w:line="276" w:lineRule="auto"/>
              <w:ind w:leftChars="-1" w:left="0" w:hangingChars="1" w:hanging="2"/>
              <w:contextualSpacing/>
              <w:jc w:val="center"/>
              <w:textAlignment w:val="top"/>
              <w:outlineLvl w:val="0"/>
              <w:rPr>
                <w:position w:val="-1"/>
                <w:sz w:val="20"/>
                <w:szCs w:val="20"/>
                <w:lang w:eastAsia="en-US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DA5FF" w14:textId="77777777" w:rsidR="00B6759D" w:rsidRDefault="00B6759D" w:rsidP="00954ADF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position w:val="-1"/>
                <w:szCs w:val="20"/>
                <w:lang w:eastAsia="en-US"/>
              </w:rPr>
            </w:pPr>
            <w:r>
              <w:rPr>
                <w:position w:val="-1"/>
                <w:szCs w:val="20"/>
                <w:lang w:eastAsia="en-US"/>
              </w:rPr>
              <w:t>Доля граждан среднего возраста (женщины 30-54 лет, мужчины 30 – 59 лет), систематически занимающихся физической культурой и спортом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5D7BE" w14:textId="77777777" w:rsidR="00B6759D" w:rsidRDefault="00B6759D" w:rsidP="00CB73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position w:val="-1"/>
                <w:szCs w:val="20"/>
                <w:lang w:eastAsia="en-US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725F07" w14:textId="77777777" w:rsidR="00B6759D" w:rsidRPr="005A6108" w:rsidRDefault="00B6759D" w:rsidP="00954ADF">
            <w:pPr>
              <w:tabs>
                <w:tab w:val="left" w:pos="930"/>
              </w:tabs>
              <w:suppressAutoHyphens/>
              <w:spacing w:line="276" w:lineRule="auto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Cs w:val="20"/>
                <w:lang w:eastAsia="en-US"/>
              </w:rPr>
            </w:pPr>
            <w:r w:rsidRPr="005A6108">
              <w:rPr>
                <w:position w:val="-1"/>
                <w:szCs w:val="20"/>
                <w:lang w:eastAsia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B46290" w14:textId="77777777" w:rsidR="00B6759D" w:rsidRPr="005A6108" w:rsidRDefault="00B6759D" w:rsidP="00954ADF">
            <w:pPr>
              <w:tabs>
                <w:tab w:val="left" w:pos="930"/>
              </w:tabs>
              <w:suppressAutoHyphens/>
              <w:spacing w:line="276" w:lineRule="auto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Cs w:val="20"/>
                <w:lang w:eastAsia="en-US"/>
              </w:rPr>
            </w:pPr>
            <w:r w:rsidRPr="005A6108">
              <w:rPr>
                <w:position w:val="-1"/>
                <w:szCs w:val="20"/>
                <w:lang w:eastAsia="en-US"/>
              </w:rPr>
              <w:t>34,6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36120A" w14:textId="77777777" w:rsidR="00B6759D" w:rsidRPr="005A6108" w:rsidRDefault="00B6759D" w:rsidP="00954ADF">
            <w:pPr>
              <w:tabs>
                <w:tab w:val="left" w:pos="930"/>
              </w:tabs>
              <w:suppressAutoHyphens/>
              <w:spacing w:line="276" w:lineRule="auto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Cs w:val="20"/>
                <w:lang w:eastAsia="en-US"/>
              </w:rPr>
            </w:pPr>
            <w:r w:rsidRPr="005A6108">
              <w:rPr>
                <w:position w:val="-1"/>
                <w:szCs w:val="20"/>
                <w:lang w:eastAsia="en-US"/>
              </w:rPr>
              <w:t>39</w:t>
            </w:r>
          </w:p>
        </w:tc>
      </w:tr>
      <w:tr w:rsidR="00B6759D" w14:paraId="0685CA94" w14:textId="77777777" w:rsidTr="00954ADF">
        <w:trPr>
          <w:trHeight w:val="31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D5837" w14:textId="77777777" w:rsidR="00B6759D" w:rsidRDefault="00B6759D" w:rsidP="00954ADF">
            <w:pPr>
              <w:numPr>
                <w:ilvl w:val="0"/>
                <w:numId w:val="1"/>
              </w:numPr>
              <w:suppressAutoHyphens/>
              <w:spacing w:line="276" w:lineRule="auto"/>
              <w:ind w:leftChars="-1" w:left="0" w:hangingChars="1" w:hanging="2"/>
              <w:contextualSpacing/>
              <w:jc w:val="center"/>
              <w:textAlignment w:val="top"/>
              <w:outlineLvl w:val="0"/>
              <w:rPr>
                <w:position w:val="-1"/>
                <w:sz w:val="20"/>
                <w:szCs w:val="20"/>
                <w:lang w:eastAsia="en-US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DF6DE" w14:textId="77777777" w:rsidR="00B6759D" w:rsidRDefault="00B6759D" w:rsidP="00954ADF">
            <w:pPr>
              <w:suppressAutoHyphens/>
              <w:spacing w:line="276" w:lineRule="auto"/>
              <w:ind w:leftChars="-1" w:hangingChars="1" w:hanging="2"/>
              <w:jc w:val="both"/>
              <w:textAlignment w:val="top"/>
              <w:outlineLvl w:val="0"/>
              <w:rPr>
                <w:spacing w:val="2"/>
                <w:position w:val="-1"/>
                <w:szCs w:val="20"/>
                <w:shd w:val="clear" w:color="auto" w:fill="FFFFFF"/>
                <w:lang w:eastAsia="en-US"/>
              </w:rPr>
            </w:pPr>
            <w:r>
              <w:rPr>
                <w:position w:val="-1"/>
                <w:szCs w:val="20"/>
                <w:lang w:eastAsia="en-US"/>
              </w:rPr>
              <w:t>Доля граждан старшего возраста (женщины 55-79 лет, мужчины 60 – 79 лет), систематически занимающихся физической культурой и спортом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48806" w14:textId="77777777" w:rsidR="00B6759D" w:rsidRDefault="00B6759D" w:rsidP="00CB73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position w:val="-1"/>
                <w:szCs w:val="20"/>
                <w:lang w:eastAsia="en-US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33452B" w14:textId="77777777" w:rsidR="00B6759D" w:rsidRPr="005A6108" w:rsidRDefault="00B6759D" w:rsidP="00954ADF">
            <w:pPr>
              <w:widowControl w:val="0"/>
              <w:suppressAutoHyphens/>
              <w:autoSpaceDE w:val="0"/>
              <w:autoSpaceDN w:val="0"/>
              <w:spacing w:line="276" w:lineRule="auto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Cs w:val="20"/>
                <w:lang w:eastAsia="en-US"/>
              </w:rPr>
            </w:pPr>
            <w:r w:rsidRPr="005A6108">
              <w:rPr>
                <w:position w:val="-1"/>
                <w:szCs w:val="20"/>
                <w:lang w:eastAsia="en-US"/>
              </w:rPr>
              <w:t>15,3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F1472E" w14:textId="77777777" w:rsidR="00B6759D" w:rsidRPr="005A6108" w:rsidRDefault="00B6759D" w:rsidP="00954ADF">
            <w:pPr>
              <w:widowControl w:val="0"/>
              <w:suppressAutoHyphens/>
              <w:autoSpaceDE w:val="0"/>
              <w:autoSpaceDN w:val="0"/>
              <w:spacing w:line="276" w:lineRule="auto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Cs w:val="20"/>
                <w:lang w:eastAsia="en-US"/>
              </w:rPr>
            </w:pPr>
            <w:r w:rsidRPr="005A6108">
              <w:rPr>
                <w:position w:val="-1"/>
                <w:szCs w:val="20"/>
                <w:lang w:eastAsia="en-US"/>
              </w:rPr>
              <w:t>15,8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449144" w14:textId="4ABC5E2F" w:rsidR="00B6759D" w:rsidRPr="005A6108" w:rsidRDefault="005A6108" w:rsidP="00954ADF">
            <w:pPr>
              <w:widowControl w:val="0"/>
              <w:suppressAutoHyphens/>
              <w:autoSpaceDE w:val="0"/>
              <w:autoSpaceDN w:val="0"/>
              <w:spacing w:line="276" w:lineRule="auto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Cs w:val="20"/>
                <w:lang w:eastAsia="en-US"/>
              </w:rPr>
            </w:pPr>
            <w:r>
              <w:rPr>
                <w:position w:val="-1"/>
                <w:szCs w:val="20"/>
                <w:lang w:eastAsia="en-US"/>
              </w:rPr>
              <w:t>18</w:t>
            </w:r>
          </w:p>
        </w:tc>
      </w:tr>
    </w:tbl>
    <w:p w14:paraId="55B94051" w14:textId="77777777" w:rsidR="00B6759D" w:rsidRDefault="00B6759D" w:rsidP="00B6759D"/>
    <w:p w14:paraId="3EE5583D" w14:textId="77777777" w:rsidR="00B6759D" w:rsidRDefault="00B6759D" w:rsidP="00B6759D"/>
    <w:p w14:paraId="7F76FCD0" w14:textId="77777777" w:rsidR="000D7DD0" w:rsidRDefault="000D7DD0"/>
    <w:sectPr w:rsidR="000D7DD0" w:rsidSect="0035485C">
      <w:pgSz w:w="16838" w:h="11906" w:orient="landscape"/>
      <w:pgMar w:top="709" w:right="567" w:bottom="426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FDBD6C" w14:textId="77777777" w:rsidR="00BD7993" w:rsidRDefault="00BD7993">
      <w:r>
        <w:separator/>
      </w:r>
    </w:p>
  </w:endnote>
  <w:endnote w:type="continuationSeparator" w:id="0">
    <w:p w14:paraId="6C97C160" w14:textId="77777777" w:rsidR="00BD7993" w:rsidRDefault="00BD7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33F96" w14:textId="77777777" w:rsidR="0073362C" w:rsidRDefault="007B531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6D5B4D48" w14:textId="77777777" w:rsidR="0073362C" w:rsidRDefault="00BD799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EF1A7" w14:textId="77777777" w:rsidR="00BB0A41" w:rsidRDefault="007B531B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C16292">
      <w:rPr>
        <w:noProof/>
      </w:rPr>
      <w:t>1</w:t>
    </w:r>
    <w:r>
      <w:fldChar w:fldCharType="end"/>
    </w:r>
  </w:p>
  <w:p w14:paraId="1999638B" w14:textId="77777777" w:rsidR="0073362C" w:rsidRDefault="00BD799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DF2829" w14:textId="77777777" w:rsidR="00BD7993" w:rsidRDefault="00BD7993">
      <w:r>
        <w:separator/>
      </w:r>
    </w:p>
  </w:footnote>
  <w:footnote w:type="continuationSeparator" w:id="0">
    <w:p w14:paraId="6F0E0319" w14:textId="77777777" w:rsidR="00BD7993" w:rsidRDefault="00BD7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60000"/>
    <w:multiLevelType w:val="hybridMultilevel"/>
    <w:tmpl w:val="6DA4C1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2E5959"/>
    <w:multiLevelType w:val="multilevel"/>
    <w:tmpl w:val="FFFC1304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60044569"/>
    <w:multiLevelType w:val="multilevel"/>
    <w:tmpl w:val="5D3A00EA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9D"/>
    <w:rsid w:val="000B198A"/>
    <w:rsid w:val="000D7DD0"/>
    <w:rsid w:val="000E3346"/>
    <w:rsid w:val="001B42E6"/>
    <w:rsid w:val="00262651"/>
    <w:rsid w:val="00263F86"/>
    <w:rsid w:val="00282FED"/>
    <w:rsid w:val="002852D8"/>
    <w:rsid w:val="00286D2B"/>
    <w:rsid w:val="00301CE2"/>
    <w:rsid w:val="00323FA2"/>
    <w:rsid w:val="005056CD"/>
    <w:rsid w:val="005A1DB3"/>
    <w:rsid w:val="005A6108"/>
    <w:rsid w:val="006D4DAB"/>
    <w:rsid w:val="00765E72"/>
    <w:rsid w:val="007B531B"/>
    <w:rsid w:val="007B5A07"/>
    <w:rsid w:val="007C6028"/>
    <w:rsid w:val="007E1A3A"/>
    <w:rsid w:val="008B7850"/>
    <w:rsid w:val="00956187"/>
    <w:rsid w:val="009632A9"/>
    <w:rsid w:val="0098547B"/>
    <w:rsid w:val="009D4C57"/>
    <w:rsid w:val="009F7ABC"/>
    <w:rsid w:val="00A171C8"/>
    <w:rsid w:val="00A17E73"/>
    <w:rsid w:val="00A73C12"/>
    <w:rsid w:val="00AC4349"/>
    <w:rsid w:val="00B428EA"/>
    <w:rsid w:val="00B6759D"/>
    <w:rsid w:val="00BA7038"/>
    <w:rsid w:val="00BC1EF6"/>
    <w:rsid w:val="00BD7993"/>
    <w:rsid w:val="00C16292"/>
    <w:rsid w:val="00CB7350"/>
    <w:rsid w:val="00D35D7B"/>
    <w:rsid w:val="00D73BDA"/>
    <w:rsid w:val="00D92AFB"/>
    <w:rsid w:val="00F6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1F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759D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B6759D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59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6759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rsid w:val="00B6759D"/>
    <w:pPr>
      <w:ind w:firstLine="540"/>
      <w:jc w:val="center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B6759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6759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75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6759D"/>
  </w:style>
  <w:style w:type="paragraph" w:styleId="a8">
    <w:name w:val="header"/>
    <w:basedOn w:val="a"/>
    <w:link w:val="a9"/>
    <w:rsid w:val="00B6759D"/>
    <w:pPr>
      <w:widowControl w:val="0"/>
      <w:suppressLineNumbers/>
      <w:tabs>
        <w:tab w:val="center" w:pos="4818"/>
        <w:tab w:val="right" w:pos="9637"/>
      </w:tabs>
      <w:suppressAutoHyphens/>
    </w:pPr>
    <w:rPr>
      <w:rFonts w:eastAsia="Lucida Sans Unicode"/>
      <w:kern w:val="1"/>
      <w:lang w:eastAsia="zh-CN"/>
    </w:rPr>
  </w:style>
  <w:style w:type="character" w:customStyle="1" w:styleId="a9">
    <w:name w:val="Верхний колонтитул Знак"/>
    <w:basedOn w:val="a0"/>
    <w:link w:val="a8"/>
    <w:rsid w:val="00B6759D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aa">
    <w:name w:val="Цветовое выделение"/>
    <w:rsid w:val="00B6759D"/>
    <w:rPr>
      <w:b/>
      <w:color w:val="26282F"/>
      <w:sz w:val="26"/>
    </w:rPr>
  </w:style>
  <w:style w:type="paragraph" w:customStyle="1" w:styleId="ab">
    <w:name w:val="Таблицы (моноширинный)"/>
    <w:basedOn w:val="a"/>
    <w:next w:val="a"/>
    <w:rsid w:val="00B6759D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B675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675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B6759D"/>
    <w:pPr>
      <w:ind w:left="720"/>
      <w:contextualSpacing/>
    </w:pPr>
  </w:style>
  <w:style w:type="character" w:customStyle="1" w:styleId="ad">
    <w:name w:val="Основной текст_"/>
    <w:link w:val="21"/>
    <w:rsid w:val="00B6759D"/>
    <w:rPr>
      <w:rFonts w:ascii="Courier New" w:eastAsia="Courier New" w:hAnsi="Courier New" w:cs="Courier New"/>
      <w:color w:val="000000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d"/>
    <w:rsid w:val="00B6759D"/>
    <w:pPr>
      <w:widowControl w:val="0"/>
      <w:shd w:val="clear" w:color="auto" w:fill="FFFFFF"/>
      <w:spacing w:line="264" w:lineRule="exact"/>
      <w:jc w:val="both"/>
    </w:pPr>
    <w:rPr>
      <w:rFonts w:ascii="Courier New" w:eastAsia="Courier New" w:hAnsi="Courier New" w:cs="Courier New"/>
      <w:color w:val="000000"/>
      <w:sz w:val="23"/>
      <w:szCs w:val="23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BA703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A703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.FORMATTEXT"/>
    <w:rsid w:val="009D4C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7c41292f9b9b9830">
    <w:name w:val="1a7c41292f9b9b9830"/>
    <w:basedOn w:val="a"/>
    <w:rsid w:val="008B785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759D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B6759D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59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6759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rsid w:val="00B6759D"/>
    <w:pPr>
      <w:ind w:firstLine="540"/>
      <w:jc w:val="center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B6759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6759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75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6759D"/>
  </w:style>
  <w:style w:type="paragraph" w:styleId="a8">
    <w:name w:val="header"/>
    <w:basedOn w:val="a"/>
    <w:link w:val="a9"/>
    <w:rsid w:val="00B6759D"/>
    <w:pPr>
      <w:widowControl w:val="0"/>
      <w:suppressLineNumbers/>
      <w:tabs>
        <w:tab w:val="center" w:pos="4818"/>
        <w:tab w:val="right" w:pos="9637"/>
      </w:tabs>
      <w:suppressAutoHyphens/>
    </w:pPr>
    <w:rPr>
      <w:rFonts w:eastAsia="Lucida Sans Unicode"/>
      <w:kern w:val="1"/>
      <w:lang w:eastAsia="zh-CN"/>
    </w:rPr>
  </w:style>
  <w:style w:type="character" w:customStyle="1" w:styleId="a9">
    <w:name w:val="Верхний колонтитул Знак"/>
    <w:basedOn w:val="a0"/>
    <w:link w:val="a8"/>
    <w:rsid w:val="00B6759D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aa">
    <w:name w:val="Цветовое выделение"/>
    <w:rsid w:val="00B6759D"/>
    <w:rPr>
      <w:b/>
      <w:color w:val="26282F"/>
      <w:sz w:val="26"/>
    </w:rPr>
  </w:style>
  <w:style w:type="paragraph" w:customStyle="1" w:styleId="ab">
    <w:name w:val="Таблицы (моноширинный)"/>
    <w:basedOn w:val="a"/>
    <w:next w:val="a"/>
    <w:rsid w:val="00B6759D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B675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675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B6759D"/>
    <w:pPr>
      <w:ind w:left="720"/>
      <w:contextualSpacing/>
    </w:pPr>
  </w:style>
  <w:style w:type="character" w:customStyle="1" w:styleId="ad">
    <w:name w:val="Основной текст_"/>
    <w:link w:val="21"/>
    <w:rsid w:val="00B6759D"/>
    <w:rPr>
      <w:rFonts w:ascii="Courier New" w:eastAsia="Courier New" w:hAnsi="Courier New" w:cs="Courier New"/>
      <w:color w:val="000000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d"/>
    <w:rsid w:val="00B6759D"/>
    <w:pPr>
      <w:widowControl w:val="0"/>
      <w:shd w:val="clear" w:color="auto" w:fill="FFFFFF"/>
      <w:spacing w:line="264" w:lineRule="exact"/>
      <w:jc w:val="both"/>
    </w:pPr>
    <w:rPr>
      <w:rFonts w:ascii="Courier New" w:eastAsia="Courier New" w:hAnsi="Courier New" w:cs="Courier New"/>
      <w:color w:val="000000"/>
      <w:sz w:val="23"/>
      <w:szCs w:val="23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BA703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A703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.FORMATTEXT"/>
    <w:rsid w:val="009D4C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7c41292f9b9b9830">
    <w:name w:val="1a7c41292f9b9b9830"/>
    <w:basedOn w:val="a"/>
    <w:rsid w:val="008B78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2574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Дмитрий</cp:lastModifiedBy>
  <cp:revision>2</cp:revision>
  <cp:lastPrinted>2025-02-17T12:23:00Z</cp:lastPrinted>
  <dcterms:created xsi:type="dcterms:W3CDTF">2025-02-17T12:26:00Z</dcterms:created>
  <dcterms:modified xsi:type="dcterms:W3CDTF">2025-02-17T12:26:00Z</dcterms:modified>
</cp:coreProperties>
</file>